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14:paraId="69C071B8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B86D6" w14:textId="77777777"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14:paraId="64471607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77F9B" w14:textId="2918CBBB" w:rsidR="007B0768" w:rsidRPr="007B7531" w:rsidRDefault="007B7531" w:rsidP="007B0768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4F525D" w:rsidRPr="004F525D">
              <w:rPr>
                <w:b/>
                <w:bCs/>
              </w:rPr>
              <w:t>ЭФФЕКТИВНОСТЬ И НАДЕЖНОСТЬ СЛОЖНЫХ ТЕХНИЧЕСКИХ СИСТЕМ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14:paraId="793685B7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4F7A4" w14:textId="77777777" w:rsidR="007B0768" w:rsidRPr="007B7531" w:rsidRDefault="007B0768" w:rsidP="007B0768">
            <w:pPr>
              <w:ind w:firstLine="0"/>
              <w:jc w:val="center"/>
            </w:pPr>
          </w:p>
          <w:p w14:paraId="233D140A" w14:textId="77777777"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14:paraId="4083668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4C5A0" w14:textId="77777777"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E669D" w14:textId="507674AB" w:rsidR="007B0768" w:rsidRPr="004B5264" w:rsidRDefault="004F525D">
            <w:pPr>
              <w:ind w:firstLine="0"/>
              <w:rPr>
                <w:rFonts w:cs="Times New Roman"/>
                <w:szCs w:val="28"/>
              </w:rPr>
            </w:pPr>
            <w:r w:rsidRPr="004F525D"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  <w:r w:rsidR="0055408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554084" w:rsidRPr="00554084">
              <w:rPr>
                <w:rFonts w:eastAsia="Times New Roman" w:cs="Times New Roman"/>
                <w:color w:val="000000"/>
                <w:szCs w:val="2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7B7531" w:rsidRPr="007B7531" w14:paraId="3BE69F78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24768" w14:textId="77777777"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A10E2" w14:textId="46B794BF" w:rsidR="007B0768" w:rsidRPr="004B5264" w:rsidRDefault="004F525D">
            <w:pPr>
              <w:ind w:firstLine="0"/>
              <w:rPr>
                <w:rFonts w:cs="Times New Roman"/>
                <w:szCs w:val="28"/>
              </w:rPr>
            </w:pPr>
            <w:r w:rsidRPr="004F525D">
              <w:rPr>
                <w:rFonts w:cs="Times New Roman"/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7B7531" w:rsidRPr="007B7531" w14:paraId="7F1F8AF9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0919E" w14:textId="77777777"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F17C3" w14:textId="5599D75F" w:rsidR="007B0768" w:rsidRPr="007B7531" w:rsidRDefault="004F525D">
            <w:pPr>
              <w:ind w:firstLine="0"/>
            </w:pPr>
            <w:r>
              <w:t>Магистратура</w:t>
            </w:r>
          </w:p>
        </w:tc>
      </w:tr>
      <w:tr w:rsidR="007B7531" w:rsidRPr="007B7531" w14:paraId="54028302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36B77" w14:textId="77777777"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9B90" w14:textId="77777777" w:rsidR="007B0768" w:rsidRPr="007B7531" w:rsidRDefault="007B0768" w:rsidP="007B7531">
            <w:pPr>
              <w:ind w:firstLine="0"/>
            </w:pPr>
            <w:r w:rsidRPr="007B7531">
              <w:t>Очная</w:t>
            </w:r>
            <w:r w:rsidR="007B7531" w:rsidRPr="007B7531">
              <w:t xml:space="preserve"> </w:t>
            </w:r>
          </w:p>
        </w:tc>
      </w:tr>
      <w:tr w:rsidR="007B7531" w:rsidRPr="007B7531" w14:paraId="5D45C050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8B732" w14:textId="77777777"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8F757" w14:textId="3467DB44" w:rsidR="00F672D1" w:rsidRPr="007B7531" w:rsidRDefault="0034526A" w:rsidP="007B7531">
            <w:pPr>
              <w:ind w:firstLine="0"/>
            </w:pPr>
            <w:r>
              <w:t xml:space="preserve">Е  </w:t>
            </w:r>
            <w:r w:rsidRPr="007B7531">
              <w:t>Оружие и системы вооружения</w:t>
            </w:r>
          </w:p>
        </w:tc>
      </w:tr>
      <w:tr w:rsidR="007B7531" w:rsidRPr="007B7531" w14:paraId="3D4C695E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F92B4" w14:textId="77777777"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F4D6" w14:textId="7F2CDFF4" w:rsidR="007B0768" w:rsidRPr="007B7531" w:rsidRDefault="0034526A">
            <w:pPr>
              <w:ind w:firstLine="0"/>
            </w:pPr>
            <w:r>
              <w:t xml:space="preserve">Е1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7B7531" w14:paraId="1A9FAA1A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31AC2" w14:textId="77777777"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6559F" w14:textId="77777777" w:rsidR="007B7531" w:rsidRPr="007B7531" w:rsidRDefault="007B7531" w:rsidP="007B7531">
            <w:pPr>
              <w:ind w:firstLine="0"/>
            </w:pPr>
            <w:r w:rsidRPr="007B7531">
              <w:t xml:space="preserve">Е1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7B7531" w14:paraId="7E084F05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D6C27" w14:textId="77777777"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B03AA" w14:textId="77777777"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14:paraId="1FCC70D9" w14:textId="77777777" w:rsidR="006755B2" w:rsidRDefault="006755B2"/>
    <w:p w14:paraId="0111FC65" w14:textId="77777777" w:rsidR="007B7531" w:rsidRDefault="007B7531"/>
    <w:p w14:paraId="2A0C4DB7" w14:textId="77777777" w:rsidR="007B7531" w:rsidRDefault="007B7531"/>
    <w:p w14:paraId="350E209A" w14:textId="77777777" w:rsidR="007B7531" w:rsidRDefault="007B7531"/>
    <w:p w14:paraId="7A057EFC" w14:textId="77777777" w:rsidR="007B7531" w:rsidRDefault="007B7531"/>
    <w:p w14:paraId="3FE5733C" w14:textId="77777777" w:rsidR="007B7531" w:rsidRDefault="007B7531"/>
    <w:p w14:paraId="60829365" w14:textId="77777777" w:rsidR="007B7531" w:rsidRDefault="007B7531"/>
    <w:p w14:paraId="0C5D784A" w14:textId="77777777" w:rsidR="007B7531" w:rsidRDefault="007B7531"/>
    <w:p w14:paraId="78DC6640" w14:textId="77777777" w:rsidR="007B7531" w:rsidRDefault="007B7531"/>
    <w:p w14:paraId="3A4BAE5F" w14:textId="77777777" w:rsidR="007B7531" w:rsidRDefault="007B7531"/>
    <w:p w14:paraId="468C32C7" w14:textId="6C0EEABB" w:rsidR="007B7531" w:rsidRDefault="007B7531"/>
    <w:p w14:paraId="134FF183" w14:textId="77777777" w:rsidR="00554084" w:rsidRDefault="00554084"/>
    <w:p w14:paraId="0B84CBCC" w14:textId="77777777" w:rsidR="007B7531" w:rsidRDefault="007B7531"/>
    <w:p w14:paraId="008AF9E0" w14:textId="77777777" w:rsidR="007B7531" w:rsidRDefault="007B7531"/>
    <w:p w14:paraId="6EA0B2A8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F2BE49" w14:textId="7285A14A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</w:t>
      </w:r>
      <w:r w:rsidR="004F525D" w:rsidRPr="004F525D">
        <w:rPr>
          <w:rFonts w:eastAsia="Times New Roman" w:cs="Times New Roman"/>
          <w:b/>
          <w:bCs/>
          <w:sz w:val="24"/>
          <w:szCs w:val="24"/>
          <w:lang w:eastAsia="ru-RU"/>
        </w:rPr>
        <w:t>ЭФФЕКТИВНОСТЬ И НАДЕЖНОСТЬ СЛОЖНЫХ ТЕХНИЧЕСКИХ СИСТЕМ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>»</w:t>
      </w:r>
    </w:p>
    <w:p w14:paraId="241525D5" w14:textId="77777777" w:rsidR="004F525D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ОП ВО </w:t>
      </w:r>
      <w:r w:rsidR="004F525D" w:rsidRPr="004F525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15.04.05 </w:t>
      </w:r>
      <w:r w:rsidR="00115FCA" w:rsidRPr="00937F14">
        <w:rPr>
          <w:rFonts w:eastAsia="Times New Roman" w:cs="Times New Roman"/>
          <w:b/>
          <w:bCs/>
          <w:sz w:val="24"/>
          <w:szCs w:val="24"/>
          <w:lang w:eastAsia="ru-RU"/>
        </w:rPr>
        <w:t>«</w:t>
      </w:r>
      <w:r w:rsidR="004F525D" w:rsidRPr="004F525D">
        <w:rPr>
          <w:rFonts w:cs="Times New Roman"/>
          <w:szCs w:val="28"/>
        </w:rPr>
        <w:t>Информационно-системное обеспечение и управление опытно-конструкторскими работами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>»,</w:t>
      </w:r>
    </w:p>
    <w:p w14:paraId="6C7AC112" w14:textId="3255E3E9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форма обучения очная </w:t>
      </w:r>
    </w:p>
    <w:p w14:paraId="3C4DC57A" w14:textId="77777777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530E9722" w14:textId="7CF0DF84" w:rsidR="004F525D" w:rsidRPr="004F525D" w:rsidRDefault="004F525D" w:rsidP="007B7531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F525D">
        <w:rPr>
          <w:rFonts w:eastAsia="Times New Roman" w:cs="Times New Roman"/>
          <w:sz w:val="24"/>
          <w:szCs w:val="24"/>
          <w:lang w:eastAsia="ru-RU"/>
        </w:rPr>
        <w:t>ОПК-2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F525D">
        <w:rPr>
          <w:rFonts w:eastAsia="Times New Roman" w:cs="Times New Roman"/>
          <w:sz w:val="24"/>
          <w:szCs w:val="24"/>
          <w:lang w:eastAsia="ru-RU"/>
        </w:rPr>
        <w:t>Способен разрабатывать современные методы исследования, оценивать и представлять результаты выполненной работы</w:t>
      </w:r>
      <w:r w:rsidR="00554084">
        <w:rPr>
          <w:rFonts w:eastAsia="Times New Roman" w:cs="Times New Roman"/>
          <w:sz w:val="24"/>
          <w:szCs w:val="24"/>
          <w:lang w:eastAsia="ru-RU"/>
        </w:rPr>
        <w:t>.</w:t>
      </w:r>
    </w:p>
    <w:p w14:paraId="0E9DAF91" w14:textId="3FBBBC3F" w:rsidR="007B7531" w:rsidRPr="004F525D" w:rsidRDefault="004F525D" w:rsidP="007B7531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F525D">
        <w:rPr>
          <w:rFonts w:eastAsia="Times New Roman" w:cs="Times New Roman"/>
          <w:sz w:val="24"/>
          <w:szCs w:val="24"/>
          <w:lang w:eastAsia="ru-RU"/>
        </w:rPr>
        <w:t>ОПК-4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F525D">
        <w:rPr>
          <w:rFonts w:eastAsia="Times New Roman" w:cs="Times New Roman"/>
          <w:sz w:val="24"/>
          <w:szCs w:val="24"/>
          <w:lang w:eastAsia="ru-RU"/>
        </w:rPr>
        <w:t>Способен подготавливать научно-технические отчеты и обзоры по результатам выполненных исследований и проектно-конструкторских работ в области машиностроения</w:t>
      </w:r>
      <w:r w:rsidR="00554084">
        <w:rPr>
          <w:rFonts w:eastAsia="Times New Roman" w:cs="Times New Roman"/>
          <w:sz w:val="24"/>
          <w:szCs w:val="24"/>
          <w:lang w:eastAsia="ru-RU"/>
        </w:rPr>
        <w:t>.</w:t>
      </w:r>
    </w:p>
    <w:p w14:paraId="526503C6" w14:textId="77777777"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017"/>
        <w:gridCol w:w="1692"/>
        <w:gridCol w:w="1935"/>
      </w:tblGrid>
      <w:tr w:rsidR="005B3AC7" w:rsidRPr="003B24DF" w14:paraId="6733CFD5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084EA251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 w:rsidRPr="003B24D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4BB5B9AB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15A0B076" w14:textId="540C565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509E6274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5B3AC7" w:rsidRPr="003B24DF" w14:paraId="18FF1031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49B91A76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507BB2CA" w14:textId="683F4E48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  <w:b/>
                <w:bCs/>
              </w:rPr>
              <w:t xml:space="preserve">Надежность - </w:t>
            </w:r>
          </w:p>
          <w:p w14:paraId="7E4E442D" w14:textId="65B449AF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Свойство объекта сохранять во времени способность выполнять требуемые функции в заданных режимах и условиях применения, технического обслуживания, хранения и транспортирования.</w:t>
            </w:r>
          </w:p>
          <w:p w14:paraId="1B9A7433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Свойство объекта непрерывно сохранять способность выполнять требуемые функции в течение некоторого времени или наработки в заданных режимах и условиях применения.</w:t>
            </w:r>
          </w:p>
          <w:p w14:paraId="63FA3631" w14:textId="0F689A21" w:rsidR="005B3AC7" w:rsidRPr="003B24DF" w:rsidRDefault="005B3AC7" w:rsidP="00EC679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cs="Times New Roman"/>
                <w:sz w:val="24"/>
                <w:szCs w:val="24"/>
              </w:rPr>
              <w:t>3. Свойство объекта сохранять свое качество в любых  условиях применения.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10FDD410" w14:textId="35E83CF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74BD309E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6BD692DE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083C8B40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1364AC8E" w14:textId="77777777" w:rsidR="005B3AC7" w:rsidRPr="003B24DF" w:rsidRDefault="005B3AC7" w:rsidP="00EC6793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>Работоспособное состояние</w:t>
            </w: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это:</w:t>
            </w:r>
          </w:p>
          <w:p w14:paraId="183C8646" w14:textId="77777777" w:rsidR="005B3AC7" w:rsidRPr="003B24DF" w:rsidRDefault="005B3AC7" w:rsidP="00EC6793">
            <w:pPr>
              <w:pStyle w:val="a5"/>
              <w:ind w:left="459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Состояние объекта в момент достижения им предельного состояния.</w:t>
            </w:r>
          </w:p>
          <w:p w14:paraId="64F7F83B" w14:textId="77777777" w:rsidR="005B3AC7" w:rsidRPr="003B24DF" w:rsidRDefault="005B3AC7" w:rsidP="00EC6793">
            <w:pPr>
              <w:pStyle w:val="a5"/>
              <w:ind w:left="459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 xml:space="preserve">2. Состояние объекта, в котором он способен выполнять требуемые функции (состояние объекта, в котором значения всех параметров, характеризующих способность выполнять заданные функции, соответствует требованиям, установленным в документации на этот объект). </w:t>
            </w:r>
          </w:p>
          <w:p w14:paraId="15B6BA71" w14:textId="1ABCFCD4" w:rsidR="005B3AC7" w:rsidRPr="003B24DF" w:rsidRDefault="005B3AC7" w:rsidP="00EC6793">
            <w:pPr>
              <w:spacing w:after="0" w:line="240" w:lineRule="auto"/>
              <w:ind w:left="459"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Состояние объекта в период нормальной эксплуатации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1E1B50A1" w14:textId="11074C3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18F0E038" w14:textId="73D6000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4E848AC3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1123C3DA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05A73067" w14:textId="47C04FE3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Восстанавливаемый объект - </w:t>
            </w:r>
          </w:p>
          <w:p w14:paraId="6A43F927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1.Объект, восстановление работоспособного состояния которого предусмотрено документацией.</w:t>
            </w:r>
          </w:p>
          <w:p w14:paraId="4CBA3DDC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2.Объект, восстановление которого возможно только путем замены.</w:t>
            </w:r>
          </w:p>
          <w:p w14:paraId="241D2AE2" w14:textId="1FE401F5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Объект, который восстанавливает свое работоспособное состояние без вмешательства извне.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0E02EBC8" w14:textId="22E9A78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211C1CAB" w14:textId="73CBBF5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220CD6C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123D62B6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3EFEF642" w14:textId="0D166070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Вероятность восстановления – </w:t>
            </w:r>
          </w:p>
          <w:p w14:paraId="5C023F21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 xml:space="preserve">1.Вероятность возможности восстановления работоспособного состояния объекта после отказа. </w:t>
            </w:r>
          </w:p>
          <w:p w14:paraId="5D3CADC7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2.Вероятность того, что время восстановления работоспособного состояния объекта не превысит заданное значение.</w:t>
            </w:r>
          </w:p>
          <w:p w14:paraId="5800A546" w14:textId="7BE38E7F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3.Вероятность того, что суммарная трудоемкость работ по техническому обслуживанию и ремонту за определенный срок эксплуатации окажется не больше допустимой.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2BD1615F" w14:textId="4A72611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1A91456B" w14:textId="6A7872C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DE6699F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706BAF4E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415E0076" w14:textId="3870C014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Безотказность – </w:t>
            </w:r>
          </w:p>
          <w:p w14:paraId="7D839031" w14:textId="7BCD42ED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Свойство объекта сохранять свои качественные характеристики в течение определенного времени или наработки.</w:t>
            </w:r>
          </w:p>
          <w:p w14:paraId="3B3FA442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lastRenderedPageBreak/>
              <w:t>2. Свойство объекта непрерывно сохранять способность выполнять требуемые функции в течение некоторого времени или наработки в заданных режимах и условиях применения.</w:t>
            </w:r>
          </w:p>
          <w:p w14:paraId="6E313197" w14:textId="138D4694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Способность объекта к самовосстановлению.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704865D0" w14:textId="7A54C33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2476D56D" w14:textId="29D9089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7859D19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5B168B28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14A1D39E" w14:textId="7797813E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Дефект – </w:t>
            </w:r>
          </w:p>
          <w:p w14:paraId="6FE01C69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Событие, заключающееся в нарушении исправного состояния объекта при сохранении работоспособного состояния</w:t>
            </w:r>
          </w:p>
          <w:p w14:paraId="03AED22C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Событие, заключающееся в нарушении работоспособного состояния объекта.</w:t>
            </w:r>
          </w:p>
          <w:p w14:paraId="0AE5532E" w14:textId="64C1965B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 Каждое отдельное несоответствие объекта требованиям, установленным документацией.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1AB4B06E" w14:textId="4A9156D8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20E11F97" w14:textId="062BC58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DC6DEB5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59FFEAB2" w14:textId="0908748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2A442B84" w14:textId="6613BEB6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Ремонтопригодность – </w:t>
            </w:r>
          </w:p>
          <w:p w14:paraId="59FBCA86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Свойство объекта сохранять свои качественные характеристики в течении определенного времени или наработки.</w:t>
            </w:r>
          </w:p>
          <w:p w14:paraId="2B9561E7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Свойство объекта, заключающееся в его приспособленности к поддержанию и восстановлению состояния, в котором объект способен выполнять требуемые функции, путем технического обслуживания и ремонта.</w:t>
            </w:r>
          </w:p>
          <w:p w14:paraId="49DB82CF" w14:textId="1CD9B1FD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Способность объекта к самовосстановлению.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0536185E" w14:textId="353F518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07518779" w14:textId="246B27C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8F2AE70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748D4B4D" w14:textId="3DE2A543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147D0177" w14:textId="1C3283DA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Внезапный отказ – </w:t>
            </w:r>
          </w:p>
          <w:p w14:paraId="5A964539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1.Отказ, причина возникновения которого неизвестна.</w:t>
            </w:r>
          </w:p>
          <w:p w14:paraId="51EA7219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2.Отказ, произошедший в случайный момент времени..</w:t>
            </w:r>
          </w:p>
          <w:p w14:paraId="6B8EC6B3" w14:textId="2A28137B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3.Отказ, характеризующийся скачкообразным переходом объекта в неработоспособное состояние.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5F69B96F" w14:textId="7C69B3C9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75FBD3A1" w14:textId="3AEAC14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823EDBC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47433EEB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37833522" w14:textId="184C0041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Средний срок сохраняемости – </w:t>
            </w:r>
          </w:p>
          <w:p w14:paraId="280E250F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1.Характеризует  приспособленность объекта к поддержанию и восстановлению состояния, в котором объект способен выполнять требуемые функции, в периоды и после хранения и/или транспортирования.</w:t>
            </w:r>
          </w:p>
          <w:p w14:paraId="41B080B3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 xml:space="preserve">2. Срок хранения и/или транспортирования, в течении и после которого, объект окажется в работоспособном </w:t>
            </w:r>
            <w:proofErr w:type="gramStart"/>
            <w:r w:rsidRPr="003B24DF">
              <w:rPr>
                <w:rFonts w:ascii="Times New Roman" w:hAnsi="Times New Roman" w:cs="Times New Roman"/>
              </w:rPr>
              <w:t>состоянии..</w:t>
            </w:r>
            <w:proofErr w:type="gramEnd"/>
          </w:p>
          <w:p w14:paraId="79D18AB2" w14:textId="2B461B1C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3.Математическое ожидание срока сохраняемости.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76C2B9E2" w14:textId="24A6941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2762109C" w14:textId="5B0479C8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0B48A1AD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63B0289D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065E6360" w14:textId="07846F0F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Долговечность – </w:t>
            </w:r>
          </w:p>
          <w:p w14:paraId="00DFED83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Свойство объекта в момент достижения им предельного состояния.</w:t>
            </w:r>
          </w:p>
          <w:p w14:paraId="29A772A3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 xml:space="preserve">2. Свойство объекта, заключающееся в его способности выполнять требуемые функции в заданных режимах и условиях использования, технического обслуживания и ремонта до достижения предельного состояния. </w:t>
            </w:r>
          </w:p>
          <w:p w14:paraId="7812F276" w14:textId="17E5ABF6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Свойство объекта, заключающееся в его способности находиться в состоянии, в котором он может выполнять требуемые функции в заданных режимах и условиях применения, технического обслуживания и ремонта в предположении, что все необходимые внешние ресурсы обеспечены.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09EC9A7F" w14:textId="785BE36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54EFB6E7" w14:textId="55C0DD1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0520F433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20E89FBC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7FFFA84B" w14:textId="22E27CC5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Отказ явный – </w:t>
            </w:r>
          </w:p>
          <w:p w14:paraId="38BC028F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lastRenderedPageBreak/>
              <w:t>1.Отказ, обнаруживаемый визуально или штатными методами и средствами контроля и диагностирования при подготовке объекта к применению или в процессе его применения.</w:t>
            </w:r>
          </w:p>
          <w:p w14:paraId="1FBB04B6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2.Отказ, произошедший в случайный момент времени.</w:t>
            </w:r>
          </w:p>
          <w:p w14:paraId="1744A0D4" w14:textId="64B08F02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3.Отказ, обусловленный естественными процессами старения и/или износа.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3EDA9AF7" w14:textId="350CEA1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6377C72D" w14:textId="62EDFF9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9081308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10F2DC35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063A16B7" w14:textId="1B2A0958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Единичный показатель надежности – </w:t>
            </w:r>
          </w:p>
          <w:p w14:paraId="3D578046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1.Показатель надежности, совместно характеризующий несколько единичных свойств, составляющих надежность объекта.</w:t>
            </w:r>
          </w:p>
          <w:p w14:paraId="60E0E37B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2.Показатель надежности, характеризующий одно из свойств, составляющих надежность объекта.</w:t>
            </w:r>
          </w:p>
          <w:p w14:paraId="4FF69AFF" w14:textId="2E83CEA9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Количественная характеристика одного или нескольких свойств, составляющих надежность объекта.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42A4F5E3" w14:textId="0235CA8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4D79E9B8" w14:textId="5F721319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3C83FAE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41F38C55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57CDBBAE" w14:textId="1722F9F8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Ресурс средний – </w:t>
            </w:r>
          </w:p>
          <w:p w14:paraId="13918A17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1.Математическое ожидание ресурса.</w:t>
            </w:r>
          </w:p>
          <w:p w14:paraId="516B413D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2.Суммарная наработка объекта от начала его эксплуатации или ее возобновления после ремонта до момента достижения предельного состояния.</w:t>
            </w:r>
          </w:p>
          <w:p w14:paraId="375B751E" w14:textId="1AB2936F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3.Вероятность того, что объект окажется в работоспособном состоянии в данный момент времени.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4AA8CA60" w14:textId="77C4C359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4868B3D8" w14:textId="3653937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860F7C7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203A4AE2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00A1B247" w14:textId="1813D7A5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Неремонтопригодный объект – </w:t>
            </w:r>
          </w:p>
          <w:p w14:paraId="6C06A025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1.Объект, восстановление работоспособного состояния которого не предусмотрено документацией.</w:t>
            </w:r>
          </w:p>
          <w:p w14:paraId="553A9A42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Объект, ремонт которого не предусмотрен документацией.</w:t>
            </w:r>
          </w:p>
          <w:p w14:paraId="77577765" w14:textId="443CC8B1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3.Объект, восстановление работоспособного состояния которого возможно только путем замены.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718C5FD7" w14:textId="2383B9A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3145A894" w14:textId="3F4D90A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548D38C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7E001F53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4053CFAF" w14:textId="6A535373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hAnsi="Times New Roman" w:cs="Times New Roman"/>
                <w:b/>
                <w:bCs/>
              </w:rPr>
              <w:t>Контроль показателей надежности:</w:t>
            </w:r>
          </w:p>
          <w:p w14:paraId="22B50722" w14:textId="695A17E6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 xml:space="preserve">1.Определение соответствия показателей надежности объекта заданным требованиям. </w:t>
            </w:r>
          </w:p>
          <w:p w14:paraId="15DF5B40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2.Предварительная оценка надежности объекта на основании предшествующего опыта или статистики.</w:t>
            </w:r>
          </w:p>
          <w:p w14:paraId="65BEAD22" w14:textId="34BC6D0F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3.Математическая модель объекта  для прогнозирования или оценки надежности.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5F04E677" w14:textId="1AFC39D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5A0A3966" w14:textId="1DB32EA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1C0D17C0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0C1CE5C5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11F3ADCB" w14:textId="3643A48C" w:rsidR="005B3AC7" w:rsidRPr="003B24DF" w:rsidRDefault="005B3AC7" w:rsidP="00EC6793">
            <w:pPr>
              <w:spacing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>Программа обеспечения надежности:</w:t>
            </w:r>
          </w:p>
          <w:p w14:paraId="4699158E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1.Документ, устанавливающий перечень и порядок проведения на разных стадиях жизненного цикла объекта организационно-технических мероприятий, направленных на обеспечение надежности и (или) на ее повышение.</w:t>
            </w:r>
          </w:p>
          <w:p w14:paraId="79DCC100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Специальное программное обеспечение, предназначенное для безотказной эксплуатации объекта.</w:t>
            </w:r>
          </w:p>
          <w:p w14:paraId="7B4DD85F" w14:textId="24E503BB" w:rsidR="005B3AC7" w:rsidRPr="003B24DF" w:rsidRDefault="005B3AC7" w:rsidP="00EC6793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cs="Times New Roman"/>
                <w:sz w:val="24"/>
                <w:szCs w:val="24"/>
              </w:rPr>
              <w:t>3.Программные средства контроля и диагностирования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7472AC52" w14:textId="1506883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6E49B0B6" w14:textId="687345A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408162EA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3D54EE4D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550D25C4" w14:textId="36D43F45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>Отказ, обусловленный естественными процессами старения, изнашивания, коррозии и усталости при соблюдении всех установленных правил и (или) норм проектирования, изготовления и эксплуатации:</w:t>
            </w:r>
          </w:p>
          <w:p w14:paraId="746EB2E1" w14:textId="2EE67C91" w:rsidR="005B3AC7" w:rsidRPr="003B24DF" w:rsidRDefault="005B3AC7" w:rsidP="00EC6793">
            <w:pPr>
              <w:pStyle w:val="a4"/>
              <w:numPr>
                <w:ilvl w:val="0"/>
                <w:numId w:val="7"/>
              </w:numPr>
              <w:spacing w:line="240" w:lineRule="auto"/>
              <w:ind w:left="317" w:hanging="283"/>
              <w:jc w:val="both"/>
              <w:rPr>
                <w:rFonts w:cs="Times New Roman"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конструктивный отказ;</w:t>
            </w:r>
          </w:p>
          <w:p w14:paraId="55D16A68" w14:textId="61DACC2C" w:rsidR="005B3AC7" w:rsidRPr="003B24DF" w:rsidRDefault="005B3AC7" w:rsidP="00EC6793">
            <w:pPr>
              <w:pStyle w:val="a4"/>
              <w:spacing w:line="240" w:lineRule="auto"/>
              <w:ind w:left="317" w:hanging="283"/>
              <w:jc w:val="both"/>
              <w:rPr>
                <w:rFonts w:cs="Times New Roman"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2. эксплуатационный отказ;</w:t>
            </w:r>
          </w:p>
          <w:p w14:paraId="437743FA" w14:textId="69BE3767" w:rsidR="005B3AC7" w:rsidRPr="003B24DF" w:rsidRDefault="005B3AC7" w:rsidP="00EC6793">
            <w:pPr>
              <w:pStyle w:val="a4"/>
              <w:spacing w:after="0" w:line="240" w:lineRule="auto"/>
              <w:ind w:left="317" w:hanging="28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Pr="003B24DF">
              <w:rPr>
                <w:rFonts w:cs="Times New Roman"/>
                <w:sz w:val="24"/>
                <w:szCs w:val="24"/>
              </w:rPr>
              <w:t>деградационный</w:t>
            </w:r>
            <w:proofErr w:type="spellEnd"/>
            <w:r w:rsidRPr="003B24DF">
              <w:rPr>
                <w:rFonts w:cs="Times New Roman"/>
                <w:sz w:val="24"/>
                <w:szCs w:val="24"/>
              </w:rPr>
              <w:t xml:space="preserve"> отказ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5177B1B3" w14:textId="340684F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77E8FEBC" w14:textId="53AE2E9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4A960017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3EBC8526" w14:textId="77777777" w:rsidR="005B3AC7" w:rsidRPr="003B24DF" w:rsidRDefault="005B3AC7" w:rsidP="00EC679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215B12FD" w14:textId="77777777" w:rsidR="005B3AC7" w:rsidRPr="003B24DF" w:rsidRDefault="005B3AC7" w:rsidP="00EC6793">
            <w:pPr>
              <w:spacing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>Нормальные испытания на надежность:</w:t>
            </w:r>
          </w:p>
          <w:p w14:paraId="662C55A5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Испытания на надежность, методы, режимы и условия проведения которых максимально приближены к эксплуатационным для объекта.</w:t>
            </w:r>
          </w:p>
          <w:p w14:paraId="4DDE8C4F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Испытания на надежность в условиях действия предельно допустимых значений эксплуатационных факторов.</w:t>
            </w:r>
          </w:p>
          <w:p w14:paraId="69895986" w14:textId="6DB985B8" w:rsidR="005B3AC7" w:rsidRPr="003B24DF" w:rsidRDefault="005B3AC7" w:rsidP="00EC6793">
            <w:pPr>
              <w:spacing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Испытания в нормальных условиях воздействия окружающей среды.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553C520E" w14:textId="68A4E48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0624BDE7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3599BD51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778E3C88" w14:textId="595DA3E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08F7E1EF" w14:textId="1C7F9C74" w:rsidR="005B3AC7" w:rsidRPr="003B24DF" w:rsidRDefault="005B3AC7" w:rsidP="00EC6793">
            <w:pPr>
              <w:spacing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>Экспоненциальный закон распределения:</w:t>
            </w:r>
          </w:p>
          <w:p w14:paraId="01B35DA7" w14:textId="77777777" w:rsidR="005B3AC7" w:rsidRPr="003B24DF" w:rsidRDefault="005B3AC7" w:rsidP="00EC6793">
            <w:pPr>
              <w:pStyle w:val="a5"/>
              <w:ind w:left="459" w:hanging="142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1.Описывает время (наработку) до отказа в период нормальной эксплуатации.</w:t>
            </w:r>
          </w:p>
          <w:p w14:paraId="591C78F4" w14:textId="77777777" w:rsidR="005B3AC7" w:rsidRPr="003B24DF" w:rsidRDefault="005B3AC7" w:rsidP="00EC6793">
            <w:pPr>
              <w:pStyle w:val="a5"/>
              <w:ind w:left="459" w:hanging="142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2.Описывает время (наработку) до отказа в начальный  период эксплуатации.</w:t>
            </w:r>
          </w:p>
          <w:p w14:paraId="5174E439" w14:textId="345905B4" w:rsidR="005B3AC7" w:rsidRPr="003B24DF" w:rsidRDefault="005B3AC7" w:rsidP="00EC6793">
            <w:pPr>
              <w:spacing w:after="0" w:line="240" w:lineRule="auto"/>
              <w:ind w:left="459" w:hanging="14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cs="Times New Roman"/>
                <w:sz w:val="24"/>
                <w:szCs w:val="24"/>
              </w:rPr>
              <w:t>3. Описывает свойства надежности объекта в любой период его жизненного цикла.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0C64406B" w14:textId="5792E3E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7D07F6F3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2D295B16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66009BC6" w14:textId="587D4D1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6AF56F43" w14:textId="64D6A527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Продолжительность или объем работы объекта </w:t>
            </w:r>
            <w:r w:rsidRPr="003B24DF">
              <w:rPr>
                <w:rFonts w:cs="Times New Roman"/>
                <w:b/>
                <w:bCs/>
                <w:sz w:val="24"/>
                <w:szCs w:val="24"/>
              </w:rPr>
              <w:t>называется ....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64BA3BD3" w14:textId="058D6E8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5795E970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8439CBE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269815F6" w14:textId="34E9F54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06FE3819" w14:textId="3EE6744D" w:rsidR="005B3AC7" w:rsidRPr="003B24DF" w:rsidRDefault="005B3AC7" w:rsidP="00EC6793">
            <w:pPr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>Коэффициент готовности</w:t>
            </w:r>
          </w:p>
          <w:p w14:paraId="240846A0" w14:textId="77777777" w:rsidR="005B3AC7" w:rsidRPr="003B24DF" w:rsidRDefault="005B3AC7" w:rsidP="00EC6793">
            <w:pPr>
              <w:pStyle w:val="a5"/>
              <w:ind w:left="317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1.Характеризует  приспособленность объекта к поддержанию и восстановлению состояния, в котором объект способен выполнять требуемые функции, путем технического обслуживания и ремонта.</w:t>
            </w:r>
          </w:p>
          <w:p w14:paraId="6C8A1B99" w14:textId="77777777" w:rsidR="005B3AC7" w:rsidRPr="003B24DF" w:rsidRDefault="005B3AC7" w:rsidP="00EC6793">
            <w:pPr>
              <w:pStyle w:val="a5"/>
              <w:ind w:left="317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Вероятность того, что объект окажется в работоспособном состоянии в данный момент времени.</w:t>
            </w:r>
          </w:p>
          <w:p w14:paraId="1CEFDE29" w14:textId="0951B49F" w:rsidR="005B3AC7" w:rsidRPr="003B24DF" w:rsidRDefault="005B3AC7" w:rsidP="00EC6793">
            <w:pPr>
              <w:snapToGrid w:val="0"/>
              <w:spacing w:line="240" w:lineRule="auto"/>
              <w:ind w:left="317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cs="Times New Roman"/>
                <w:sz w:val="24"/>
                <w:szCs w:val="24"/>
              </w:rPr>
              <w:t>3.Отношение математического ожидания суммарного времени пребывания объекта в работоспособном состоянии за некоторый период эксплуатации к математическому ожиданию суммарного времени пребывания объекта в работоспособном состоянии и простоев, обусловленных техническим обслуживанием и ремонтом за тот же период.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392A9839" w14:textId="1156087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321E8791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F321278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34E10169" w14:textId="3AC0A0F6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1625578D" w14:textId="7E92CDA6" w:rsidR="005B3AC7" w:rsidRPr="003B24DF" w:rsidRDefault="005B3AC7" w:rsidP="00EC6793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Критериями отказов из-за коррозии могут быть такие события, как</w:t>
            </w:r>
          </w:p>
          <w:p w14:paraId="66439D49" w14:textId="77777777" w:rsidR="005B3AC7" w:rsidRPr="003B24DF" w:rsidRDefault="005B3AC7" w:rsidP="00EC6793">
            <w:pPr>
              <w:spacing w:line="240" w:lineRule="auto"/>
              <w:ind w:left="459" w:hanging="142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величина коррозии.</w:t>
            </w:r>
          </w:p>
          <w:p w14:paraId="4AF5E4BE" w14:textId="77777777" w:rsidR="005B3AC7" w:rsidRPr="003B24DF" w:rsidRDefault="005B3AC7" w:rsidP="00EC6793">
            <w:pPr>
              <w:spacing w:line="240" w:lineRule="auto"/>
              <w:ind w:left="459" w:hanging="142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2. разрушение детали из-за коррозии. </w:t>
            </w:r>
          </w:p>
          <w:p w14:paraId="56552417" w14:textId="77777777" w:rsidR="005B3AC7" w:rsidRPr="003B24DF" w:rsidRDefault="005B3AC7" w:rsidP="00EC6793">
            <w:pPr>
              <w:spacing w:line="240" w:lineRule="auto"/>
              <w:ind w:left="459" w:hanging="142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достижение допустимого изменения массы или толщины металла под действием процесса коррозии;</w:t>
            </w:r>
          </w:p>
          <w:p w14:paraId="019D166E" w14:textId="1B5662BF" w:rsidR="005B3AC7" w:rsidRPr="003B24DF" w:rsidRDefault="005B3AC7" w:rsidP="00EC6793">
            <w:pPr>
              <w:spacing w:after="0" w:line="240" w:lineRule="auto"/>
              <w:ind w:left="459" w:hanging="14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4.. превышение допустимого уровня скорости коррозии или скорости про</w:t>
            </w: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никновения коррозии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02721816" w14:textId="00FB523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6E12B837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61400F6B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1EFB7A42" w14:textId="731AAEA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10EC0853" w14:textId="77777777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>В каком состоянии находится объект при повреждении?</w:t>
            </w:r>
          </w:p>
          <w:p w14:paraId="4A0815AB" w14:textId="5C2C0F28" w:rsidR="005B3AC7" w:rsidRPr="003B24DF" w:rsidRDefault="005B3AC7" w:rsidP="00EC6793">
            <w:pPr>
              <w:pStyle w:val="a4"/>
              <w:numPr>
                <w:ilvl w:val="0"/>
                <w:numId w:val="12"/>
              </w:num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 xml:space="preserve"> исправном;</w:t>
            </w:r>
          </w:p>
          <w:p w14:paraId="33341FD5" w14:textId="64DFDFCE" w:rsidR="005B3AC7" w:rsidRPr="003B24DF" w:rsidRDefault="005B3AC7" w:rsidP="00EC6793">
            <w:pPr>
              <w:pStyle w:val="a4"/>
              <w:numPr>
                <w:ilvl w:val="0"/>
                <w:numId w:val="12"/>
              </w:num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 xml:space="preserve"> неисправном;</w:t>
            </w:r>
          </w:p>
          <w:p w14:paraId="308E08B3" w14:textId="7B99C0B1" w:rsidR="005B3AC7" w:rsidRPr="003B24DF" w:rsidRDefault="005B3AC7" w:rsidP="00EC6793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cs="Times New Roman"/>
                <w:sz w:val="24"/>
                <w:szCs w:val="24"/>
              </w:rPr>
              <w:t xml:space="preserve"> неработоспособном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53F082E2" w14:textId="29277D96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4CD9F95C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2DEE0354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719C6345" w14:textId="35906E5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68DAE35C" w14:textId="77777777" w:rsidR="005B3AC7" w:rsidRPr="003B24DF" w:rsidRDefault="005B3AC7" w:rsidP="00EC6793">
            <w:pPr>
              <w:spacing w:line="240" w:lineRule="auto"/>
              <w:ind w:left="459" w:firstLin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Интенсивность отказов это - </w:t>
            </w:r>
          </w:p>
          <w:p w14:paraId="30512CB2" w14:textId="77777777" w:rsidR="005B3AC7" w:rsidRPr="003B24DF" w:rsidRDefault="005B3AC7" w:rsidP="00EC6793">
            <w:pPr>
              <w:pStyle w:val="a5"/>
              <w:ind w:left="459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Предел отношения количества отказов за достаточно малый интервал времени к длительности этого интервала, стремящегося к нулю.</w:t>
            </w:r>
          </w:p>
          <w:p w14:paraId="352C6E33" w14:textId="77777777" w:rsidR="005B3AC7" w:rsidRPr="003B24DF" w:rsidRDefault="005B3AC7" w:rsidP="00EC6793">
            <w:pPr>
              <w:pStyle w:val="a5"/>
              <w:ind w:left="459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Отношение числа отказавших объектов к числу оказавшихся работоспособными за определенный интервал времени.</w:t>
            </w:r>
          </w:p>
          <w:p w14:paraId="4222CE20" w14:textId="048C6396" w:rsidR="005B3AC7" w:rsidRPr="003B24DF" w:rsidRDefault="005B3AC7" w:rsidP="00EC6793">
            <w:pPr>
              <w:spacing w:line="240" w:lineRule="auto"/>
              <w:ind w:left="459"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Условная плотность вероятности возникновения отказа объекта (в определенный момент времени или наработки), определяемая при условии, что до рассматриваемого момента времени отказ не возник 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4C4A85BB" w14:textId="6EDF60F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61F9242F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4421B517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1F0288B5" w14:textId="2B2AEEB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0EC84A2E" w14:textId="08EAE2E6" w:rsidR="005B3AC7" w:rsidRPr="003B24DF" w:rsidRDefault="005B3AC7" w:rsidP="00EC6793">
            <w:pPr>
              <w:snapToGrid w:val="0"/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>Биномиальное распределение используется при описании:</w:t>
            </w:r>
          </w:p>
          <w:p w14:paraId="13422665" w14:textId="0530E60E" w:rsidR="005B3AC7" w:rsidRPr="003B24DF" w:rsidRDefault="005B3AC7" w:rsidP="00EC6793">
            <w:pPr>
              <w:pStyle w:val="a5"/>
              <w:ind w:left="459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 xml:space="preserve">1. Распределения непрерывной случайной величины. </w:t>
            </w:r>
          </w:p>
          <w:p w14:paraId="6BC79EFF" w14:textId="62E1313F" w:rsidR="005B3AC7" w:rsidRPr="003B24DF" w:rsidRDefault="005B3AC7" w:rsidP="00EC6793">
            <w:pPr>
              <w:pStyle w:val="a5"/>
              <w:ind w:left="459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Математической модели изменение свойств надежности объекта в процессе ускоренных испытаний.</w:t>
            </w:r>
          </w:p>
          <w:p w14:paraId="0195DD4C" w14:textId="75418E84" w:rsidR="005B3AC7" w:rsidRPr="003B24DF" w:rsidRDefault="005B3AC7" w:rsidP="00EC6793">
            <w:pPr>
              <w:snapToGrid w:val="0"/>
              <w:spacing w:line="240" w:lineRule="auto"/>
              <w:ind w:left="459"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Вероятностной модели реализации схемы независимых испытаний.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6D5759A4" w14:textId="21975768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4B16C8C9" w14:textId="01C4A6F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7FD276F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5C2D06AD" w14:textId="2CEF5E8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2D1FF435" w14:textId="77EE61DD" w:rsidR="005B3AC7" w:rsidRPr="003B24DF" w:rsidRDefault="005B3AC7" w:rsidP="00EC6793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Запасная часть это:</w:t>
            </w:r>
          </w:p>
          <w:p w14:paraId="7CD1AB69" w14:textId="0F2D46BC" w:rsidR="005B3AC7" w:rsidRPr="003B24DF" w:rsidRDefault="005B3AC7" w:rsidP="00EC6793">
            <w:pPr>
              <w:spacing w:line="240" w:lineRule="auto"/>
              <w:ind w:left="317"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Совокупность дополнительных средств и/или возможностей, используемых для резервирования.</w:t>
            </w:r>
          </w:p>
          <w:p w14:paraId="12A9CB64" w14:textId="56FF600E" w:rsidR="005B3AC7" w:rsidRPr="003B24DF" w:rsidRDefault="005B3AC7" w:rsidP="00EC6793">
            <w:pPr>
              <w:spacing w:line="240" w:lineRule="auto"/>
              <w:ind w:left="317"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Элемент объекта надежности, определяющий возможность его технического обслуживания и ремонтов.</w:t>
            </w:r>
          </w:p>
          <w:p w14:paraId="5051D6A5" w14:textId="208AB8A9" w:rsidR="005B3AC7" w:rsidRPr="003B24DF" w:rsidRDefault="005B3AC7" w:rsidP="00EC6793">
            <w:pPr>
              <w:spacing w:after="0" w:line="240" w:lineRule="auto"/>
              <w:ind w:left="317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 Отдельный узел, устройство или элемент, предназначенные для замены изношенных, неисправных или отказавших составных частей объекта с целью поддержания или восстановления его работоспособного состояния.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6EA44BEF" w14:textId="2D9A4E9F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3002016B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2FE0EAD0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25DEA4B1" w14:textId="111EBB6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535C5B81" w14:textId="77777777" w:rsidR="005B3AC7" w:rsidRPr="003B24DF" w:rsidRDefault="005B3AC7" w:rsidP="00EC6793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Какой закон распределения можно применить при стохастическом моделировании изменения конструкционных свойств прочности материалов с учетом условий нагружения и фактора времени?</w:t>
            </w:r>
          </w:p>
          <w:p w14:paraId="6FC86722" w14:textId="76296B6D" w:rsidR="005B3AC7" w:rsidRPr="003B24DF" w:rsidRDefault="005B3AC7" w:rsidP="00EC679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усеченный нормальный;</w:t>
            </w:r>
          </w:p>
          <w:p w14:paraId="331FE3B4" w14:textId="77777777" w:rsidR="005B3AC7" w:rsidRPr="003B24DF" w:rsidRDefault="005B3AC7" w:rsidP="00EC679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val="el-GR" w:eastAsia="ru-RU"/>
              </w:rPr>
              <w:t>χ</w:t>
            </w:r>
            <w:r w:rsidRPr="003B24DF">
              <w:rPr>
                <w:rFonts w:eastAsia="Times New Roman" w:cs="Times New Roman"/>
                <w:sz w:val="24"/>
                <w:szCs w:val="24"/>
                <w:vertAlign w:val="superscript"/>
                <w:lang w:val="el-GR" w:eastAsia="ru-RU"/>
              </w:rPr>
              <w:t>2</w:t>
            </w:r>
            <w:r w:rsidRPr="003B24DF">
              <w:rPr>
                <w:rFonts w:eastAsia="Times New Roman" w:cs="Times New Roman"/>
                <w:sz w:val="24"/>
                <w:szCs w:val="24"/>
                <w:lang w:val="el-GR" w:eastAsia="ru-RU"/>
              </w:rPr>
              <w:t xml:space="preserve"> </w:t>
            </w: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– распределение;</w:t>
            </w:r>
          </w:p>
          <w:p w14:paraId="77994D46" w14:textId="77777777" w:rsidR="005B3AC7" w:rsidRPr="003B24DF" w:rsidRDefault="005B3AC7" w:rsidP="00EC679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Вейбулла</w:t>
            </w:r>
            <w:proofErr w:type="spellEnd"/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14:paraId="6960EC32" w14:textId="127EDF49" w:rsidR="005B3AC7" w:rsidRPr="003B24DF" w:rsidRDefault="005B3AC7" w:rsidP="00EC679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Гамма – распределение.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46522875" w14:textId="5238BB4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58E6F8BA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280F887F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629CEEF9" w14:textId="77472A5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3988B640" w14:textId="05C98597" w:rsidR="005B3AC7" w:rsidRPr="003B24DF" w:rsidRDefault="005B3AC7" w:rsidP="00EC6793">
            <w:pPr>
              <w:snapToGrid w:val="0"/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>Отказ, не обусловленный другими отказами - ….. отказ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4CC48F63" w14:textId="56285D8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2BBDB683" w14:textId="777777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D5B2683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10B7804D" w14:textId="190FEF3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3E70DD18" w14:textId="07B30519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>Свойства надежности</w:t>
            </w:r>
            <w:r w:rsidRPr="003B24DF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0427585F" w14:textId="77777777" w:rsidR="005B3AC7" w:rsidRPr="003B24DF" w:rsidRDefault="005B3AC7" w:rsidP="00EC6793">
            <w:pPr>
              <w:pStyle w:val="a5"/>
              <w:ind w:left="459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Долговечность, безотказность, ремонтопригодность, сохраняемость.</w:t>
            </w:r>
          </w:p>
          <w:p w14:paraId="7475F0AD" w14:textId="77777777" w:rsidR="005B3AC7" w:rsidRPr="003B24DF" w:rsidRDefault="005B3AC7" w:rsidP="00EC6793">
            <w:pPr>
              <w:pStyle w:val="a5"/>
              <w:ind w:left="459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Долговечность, безопасность, ремонтопригодность, сохраняемость.</w:t>
            </w:r>
          </w:p>
          <w:p w14:paraId="6AC1D4F9" w14:textId="6B9F1794" w:rsidR="005B3AC7" w:rsidRPr="003B24DF" w:rsidRDefault="005B3AC7" w:rsidP="00EC6793">
            <w:pPr>
              <w:snapToGrid w:val="0"/>
              <w:spacing w:line="240" w:lineRule="auto"/>
              <w:ind w:left="459" w:firstLine="0"/>
              <w:rPr>
                <w:rFonts w:cs="Times New Roman"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Сохраняемость, готовность, ремонтопригодность, долговечность.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29144DD8" w14:textId="593F71BF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0AFB14D7" w14:textId="750FE2A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056C9FA3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29E1A7C7" w14:textId="715D8D5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50EE4B71" w14:textId="54586E2F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hAnsi="Times New Roman" w:cs="Times New Roman"/>
                <w:b/>
                <w:bCs/>
              </w:rPr>
              <w:t xml:space="preserve">Суммарная наработка, в течение которой объект не достигнет предельного состояния с вероятностью </w:t>
            </w:r>
            <w:r w:rsidRPr="003B24DF">
              <w:rPr>
                <w:rFonts w:ascii="Times New Roman" w:hAnsi="Times New Roman" w:cs="Times New Roman"/>
                <w:b/>
                <w:bCs/>
                <w:lang w:val="el-GR"/>
              </w:rPr>
              <w:t>γ</w:t>
            </w:r>
            <w:r w:rsidRPr="003B24DF">
              <w:rPr>
                <w:rFonts w:ascii="Times New Roman" w:hAnsi="Times New Roman" w:cs="Times New Roman"/>
                <w:b/>
                <w:bCs/>
              </w:rPr>
              <w:t>, выраженной в процентах называется …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0D11932" w14:textId="5CDCE84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50C089A0" w14:textId="169C560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6DCB9786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7DAA3858" w14:textId="349C7D7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0640761E" w14:textId="0786D5A9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>Календарная продолжительность эксплуатации от начала эксплуатации объекта или ее возобновления после капитального ремонта до момента достижения предельного состояния называется …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720010F9" w14:textId="73131A1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07980384" w14:textId="069D88D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6131CE8F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38E1B2E3" w14:textId="43777E2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45986E3B" w14:textId="49E2BCEB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>Элемент объекта, предназначенный для выполнения функций основного элемента в случае отказа последнего - …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03C99704" w14:textId="1789EEB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67B3362A" w14:textId="6498563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6374847D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1CCFEBD6" w14:textId="25CC413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5E257497" w14:textId="7E0050A9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Отказами изделий по трибологическим критериям являются события, связанные</w:t>
            </w:r>
          </w:p>
          <w:p w14:paraId="5DF69FF7" w14:textId="00ED3F21" w:rsidR="005B3AC7" w:rsidRPr="003B24DF" w:rsidRDefault="005B3AC7" w:rsidP="00EC6793">
            <w:pPr>
              <w:spacing w:line="240" w:lineRule="auto"/>
              <w:ind w:left="459"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С достижением износа изделий нормативной величины.</w:t>
            </w:r>
          </w:p>
          <w:p w14:paraId="5963C223" w14:textId="6ECCB18F" w:rsidR="005B3AC7" w:rsidRPr="003B24DF" w:rsidRDefault="005B3AC7" w:rsidP="00EC6793">
            <w:pPr>
              <w:spacing w:line="240" w:lineRule="auto"/>
              <w:ind w:left="459"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С нару</w:t>
            </w: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шением условий смазки, с явлениями схватывания, задира, с наступлением периода интенсивного изнашивания;.</w:t>
            </w:r>
          </w:p>
          <w:p w14:paraId="6F973D51" w14:textId="3FBE23D8" w:rsidR="005B3AC7" w:rsidRPr="003B24DF" w:rsidRDefault="005B3AC7" w:rsidP="00EC6793">
            <w:pPr>
              <w:spacing w:line="240" w:lineRule="auto"/>
              <w:ind w:left="459"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С достижением объекта предельного состояния.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18183EB2" w14:textId="35D52FE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7529E649" w14:textId="43305666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600D8D9D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5EC54212" w14:textId="1E606E7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50848434" w14:textId="7C71EFFB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b/>
                <w:bCs/>
                <w:sz w:val="24"/>
                <w:szCs w:val="24"/>
              </w:rPr>
              <w:t xml:space="preserve">При статистическом анализе </w:t>
            </w: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принятие основной гипотезы при том, что она ложна, является …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06D0ACAA" w14:textId="310CD418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0E7CAD35" w14:textId="306F71F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4FEF9847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668E2BFA" w14:textId="4E9E158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19E69FDB" w14:textId="39DDAAF8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hAnsi="Times New Roman" w:cs="Times New Roman"/>
                <w:b/>
                <w:bCs/>
              </w:rPr>
              <w:t xml:space="preserve">Резервирование - </w:t>
            </w:r>
          </w:p>
          <w:p w14:paraId="495B22DD" w14:textId="7E22D8DD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Способ обеспечения надежности объекта за счет использования дополнительных средств и/или возможностей сверх минимально необходимых для выполнения требуемых функций.</w:t>
            </w:r>
          </w:p>
          <w:p w14:paraId="48555053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Способ обеспечения надежности объекта, при котором резервируется объект в целом.</w:t>
            </w:r>
          </w:p>
          <w:p w14:paraId="7739F7F9" w14:textId="0BF76A67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Присутствие ряда элементов объекта в составе ЗИП.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05EB09B7" w14:textId="059320A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24E06781" w14:textId="5C3ECCB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14D22ED0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1FD1595F" w14:textId="183E120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4AF38867" w14:textId="435E07D2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B24DF">
              <w:rPr>
                <w:rFonts w:cs="Times New Roman"/>
                <w:b/>
                <w:sz w:val="24"/>
                <w:szCs w:val="24"/>
              </w:rPr>
              <w:t xml:space="preserve">Сохраняемость – </w:t>
            </w:r>
          </w:p>
          <w:p w14:paraId="135BA041" w14:textId="0B7D89CE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Приспособленность объекта к процессу хранения и/или транспортирования.</w:t>
            </w:r>
          </w:p>
          <w:p w14:paraId="3D1F96B6" w14:textId="3CC3CAF8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 xml:space="preserve">2. Свойство объекта, заключающееся </w:t>
            </w:r>
            <w:proofErr w:type="gramStart"/>
            <w:r w:rsidRPr="003B24DF">
              <w:rPr>
                <w:rFonts w:ascii="Times New Roman" w:hAnsi="Times New Roman" w:cs="Times New Roman"/>
              </w:rPr>
              <w:t>в сохранению</w:t>
            </w:r>
            <w:proofErr w:type="gramEnd"/>
            <w:r w:rsidRPr="003B24DF">
              <w:rPr>
                <w:rFonts w:ascii="Times New Roman" w:hAnsi="Times New Roman" w:cs="Times New Roman"/>
              </w:rPr>
              <w:t xml:space="preserve"> способности находиться в состоянии, в котором он может выполнять требуемые функции в заданных режимах и условиях применения. </w:t>
            </w:r>
          </w:p>
          <w:p w14:paraId="3D5E51A7" w14:textId="7FE58753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Свойство объекта сохранять способность к выполнению требуемых функций после хранения и (или) транспортирования при заданных сроках и условиях хранения и (или) транспортирования.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66F39B9" w14:textId="0DD85D7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5406680A" w14:textId="703FA11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0E0088C1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44D25372" w14:textId="5E5CFEE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53D8186D" w14:textId="12D6E9F9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hAnsi="Times New Roman" w:cs="Times New Roman"/>
                <w:b/>
                <w:bCs/>
              </w:rPr>
              <w:t>Отказ, возникший по причине, связанной с несовершенством или нарушением установленных правил и (или) норм проектирования и конструирования, называется …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242DE989" w14:textId="622BC79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106501BE" w14:textId="541362F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15C8314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59D6AEE7" w14:textId="5CC3197F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2FC2CBED" w14:textId="446F50DB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hAnsi="Times New Roman" w:cs="Times New Roman"/>
                <w:b/>
                <w:bCs/>
              </w:rPr>
              <w:t xml:space="preserve">Вероятность безотказной работы - </w:t>
            </w:r>
          </w:p>
          <w:p w14:paraId="557680D4" w14:textId="30B1CAEE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1.Вероятность того, что в пределах заданной наработки возникнет отказ.</w:t>
            </w:r>
          </w:p>
          <w:p w14:paraId="3E3926B9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Вероятность того, что в пределах заданной наработки отказ объекта не возникнет.</w:t>
            </w:r>
          </w:p>
          <w:p w14:paraId="1C00C07E" w14:textId="318F5BA7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3.Показатель, характеризующий безотказность объекта.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3E55CD1" w14:textId="41C94A2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71269CDB" w14:textId="06C9855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0553B32B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5ECC23D4" w14:textId="3703F83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72E9AE83" w14:textId="6F5C0B43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  <w:b/>
              </w:rPr>
              <w:t xml:space="preserve">Расчетно-экспериментальный метод определения надежности - </w:t>
            </w:r>
          </w:p>
          <w:p w14:paraId="635CE62D" w14:textId="53976AD1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Способ оценки показателей надежности объекта за счет использования дополнительных средств и/или возможностей сверх минимально необходимых для выполнения требуемых функций.</w:t>
            </w:r>
          </w:p>
          <w:p w14:paraId="7DF73339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Метод оценки надежности объекта путем расчета, при котором показатели надежности всех или некоторых составных частей объекта определены экспериментально.</w:t>
            </w:r>
          </w:p>
          <w:p w14:paraId="58876870" w14:textId="0F74FA9C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3.Математическая модель объекта, используемая для прогнозирования или оценки надежности.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5DBE6428" w14:textId="55C7EE9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6C1539B5" w14:textId="7C0C1C2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436A13C7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7F2C6920" w14:textId="395B4C1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130F1A45" w14:textId="4B0ED0AC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hAnsi="Times New Roman" w:cs="Times New Roman"/>
                <w:b/>
                <w:bCs/>
              </w:rPr>
              <w:t xml:space="preserve">Отказ - </w:t>
            </w:r>
          </w:p>
          <w:p w14:paraId="0E6431E8" w14:textId="05D337C4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Событие, заключающееся в нарушении исправного состояния объекта.</w:t>
            </w:r>
          </w:p>
          <w:p w14:paraId="34DB467C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Каждое отдельное несоответствие объекта требованиям, установленным документацией.</w:t>
            </w:r>
          </w:p>
          <w:p w14:paraId="65C9EC68" w14:textId="5B2BC0AD" w:rsidR="005B3AC7" w:rsidRPr="003B24DF" w:rsidRDefault="005B3AC7" w:rsidP="00EC6793">
            <w:pPr>
              <w:spacing w:line="240" w:lineRule="auto"/>
              <w:ind w:firstLine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B24DF">
              <w:rPr>
                <w:rFonts w:cs="Times New Roman"/>
                <w:sz w:val="24"/>
                <w:szCs w:val="24"/>
              </w:rPr>
              <w:t>3. Событие, заключающееся в нарушении работоспособного состояния объекта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0E7F2E52" w14:textId="24F57AF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4020BFC7" w14:textId="77A04EE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0D9379B0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5F83D001" w14:textId="1E347CA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304D1E44" w14:textId="17E97A6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  <w:b/>
              </w:rPr>
              <w:t xml:space="preserve">План испытаний на надежность - </w:t>
            </w:r>
          </w:p>
          <w:p w14:paraId="64197074" w14:textId="0310A315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1. Совокупность правил, устанавливающих объем выборки, порядок проведения испытаний, критерии их завершения и принятия решений по результатам испытаний на надежность.</w:t>
            </w:r>
          </w:p>
          <w:p w14:paraId="3EFC01A2" w14:textId="77777777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</w:rPr>
            </w:pPr>
            <w:r w:rsidRPr="003B24DF">
              <w:rPr>
                <w:rFonts w:ascii="Times New Roman" w:hAnsi="Times New Roman" w:cs="Times New Roman"/>
              </w:rPr>
              <w:t>2. Документ, устанавливающий время и место проведения испытаний.</w:t>
            </w:r>
          </w:p>
          <w:p w14:paraId="5ECFB298" w14:textId="64D7887A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hAnsi="Times New Roman" w:cs="Times New Roman"/>
              </w:rPr>
              <w:t>3. Перечень работ по организации и проведению испытаний, в результате которых определяют свойство надежности восстанавливаемого объекта.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1035133" w14:textId="24BAF54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574F0584" w14:textId="5BFF7B7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354058F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3B2AC439" w14:textId="0FF8019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757F7BFE" w14:textId="237334E1" w:rsidR="005B3AC7" w:rsidRPr="003B24DF" w:rsidRDefault="005B3AC7" w:rsidP="00EC6793">
            <w:pPr>
              <w:spacing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выборки называются усеченными (цензурированными)?</w:t>
            </w:r>
          </w:p>
          <w:p w14:paraId="7500E956" w14:textId="38614789" w:rsidR="005B3AC7" w:rsidRPr="003B24DF" w:rsidRDefault="005B3AC7" w:rsidP="00EC6793">
            <w:pPr>
              <w:adjustRightInd w:val="0"/>
              <w:snapToGrid w:val="0"/>
              <w:spacing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выборки, содержащие наработки только отказавших изделий;</w:t>
            </w:r>
          </w:p>
          <w:p w14:paraId="3F048EF7" w14:textId="77777777" w:rsidR="005B3AC7" w:rsidRPr="003B24DF" w:rsidRDefault="005B3AC7" w:rsidP="00EC6793">
            <w:pPr>
              <w:adjustRightInd w:val="0"/>
              <w:snapToGrid w:val="0"/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выборки, содержащие наработки только исправных изделий;</w:t>
            </w:r>
          </w:p>
          <w:p w14:paraId="72B68C7B" w14:textId="2CED63FC" w:rsidR="005B3AC7" w:rsidRPr="003B24DF" w:rsidRDefault="005B3AC7" w:rsidP="00EC6793">
            <w:pPr>
              <w:pStyle w:val="a5"/>
              <w:adjustRightInd w:val="0"/>
              <w:snapToGri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выборки, содержащие наработки как отказавших, так и исправных изделий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038395A" w14:textId="3D67AE9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67FD1679" w14:textId="73312B38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1F254101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3A7DC945" w14:textId="4D374F19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543645CB" w14:textId="7734408C" w:rsidR="005B3AC7" w:rsidRPr="003B24DF" w:rsidRDefault="005B3AC7" w:rsidP="00EC6793">
            <w:pPr>
              <w:spacing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Коэффициент ускорения испытаний - </w:t>
            </w:r>
          </w:p>
          <w:p w14:paraId="7ECF5B41" w14:textId="76FFF3BB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Отношение значений объемов испытаний в нормальном и ускоренном режимах.</w:t>
            </w:r>
          </w:p>
          <w:p w14:paraId="73ECC1B9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Отношение значений трудозатрат при проведении испытаний в нормальном и ускоренном режимах.</w:t>
            </w:r>
          </w:p>
          <w:p w14:paraId="069F2CFE" w14:textId="5CD0D2D0" w:rsidR="005B3AC7" w:rsidRPr="003B24DF" w:rsidRDefault="005B3AC7" w:rsidP="00EC6793">
            <w:pPr>
              <w:pStyle w:val="a5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Отношение значений времени получения информации об оцениваемом показателе надежности в нормальном и ускоренном режимах.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238DC658" w14:textId="392AAA0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10FEEF0B" w14:textId="4054081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06F57E2E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5E670347" w14:textId="66D4DA2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30F5AA96" w14:textId="6365CA31" w:rsidR="005B3AC7" w:rsidRPr="003B24DF" w:rsidRDefault="005B3AC7" w:rsidP="00EC6793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Отвержение основной гипотезы при том, что она верна - ….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5B9E16A1" w14:textId="14FD147F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5AD70C08" w14:textId="72C83BA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02751FA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1A8AF113" w14:textId="5DD41326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77166ABF" w14:textId="5C80AEE2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Каковы причины отказов в период приработки?</w:t>
            </w:r>
          </w:p>
          <w:p w14:paraId="58DF725E" w14:textId="494FEE76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Дефекты комплектующих;</w:t>
            </w:r>
          </w:p>
          <w:p w14:paraId="0F33768A" w14:textId="1A7C0FB8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 Износ и старение материала;</w:t>
            </w:r>
          </w:p>
          <w:p w14:paraId="5F4F1F12" w14:textId="2473D113" w:rsidR="005B3AC7" w:rsidRPr="003B24DF" w:rsidRDefault="005B3AC7" w:rsidP="00EC6793">
            <w:pPr>
              <w:pStyle w:val="a5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  Дефекты и ошибки производства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7967E614" w14:textId="6B72A9D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21F286BA" w14:textId="06A4ED2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394340CB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31ECCDB6" w14:textId="1D61265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19567140" w14:textId="4804BB2C" w:rsidR="005B3AC7" w:rsidRPr="003B24DF" w:rsidRDefault="005B3AC7" w:rsidP="00EC6793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Суть схемного метода обеспечения заданной надежности изделия – </w:t>
            </w:r>
          </w:p>
          <w:p w14:paraId="3002CDCD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в повышении физической надежности элементов изделия;</w:t>
            </w:r>
          </w:p>
          <w:p w14:paraId="769E0683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требуемая надежность обеспечивается резервированием;</w:t>
            </w:r>
          </w:p>
          <w:p w14:paraId="649C991B" w14:textId="276CD603" w:rsidR="005B3AC7" w:rsidRPr="003B24DF" w:rsidRDefault="005B3AC7" w:rsidP="00EC6793">
            <w:pPr>
              <w:pStyle w:val="a5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заданный уровень надежности обеспечивается применением более совершенных материалов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6AA806A" w14:textId="63921DB9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360D5A05" w14:textId="0029C9D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29D846A8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37DE7DBB" w14:textId="2A83997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3EBBDFDE" w14:textId="2AC8D4C2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Определительные испытания на надежность – </w:t>
            </w:r>
          </w:p>
          <w:p w14:paraId="2A64E259" w14:textId="77777777" w:rsidR="005B3AC7" w:rsidRPr="003B24DF" w:rsidRDefault="005B3AC7" w:rsidP="00EC6793">
            <w:pPr>
              <w:spacing w:after="0" w:line="240" w:lineRule="auto"/>
              <w:ind w:left="34"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Испытания проводимые в реальных условиях эксплуатации объекта;</w:t>
            </w:r>
          </w:p>
          <w:p w14:paraId="7B4C33FD" w14:textId="77777777" w:rsidR="005B3AC7" w:rsidRPr="003B24DF" w:rsidRDefault="005B3AC7" w:rsidP="00EC6793">
            <w:pPr>
              <w:spacing w:after="0" w:line="240" w:lineRule="auto"/>
              <w:ind w:left="34"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Испытания, проводимые в лабораторных условиях (испытания проводятся в заданных и контролируемых условиях, с имитацией или без имитации эксплуатационных условий);</w:t>
            </w:r>
          </w:p>
          <w:p w14:paraId="6D8A30DE" w14:textId="357371F0" w:rsidR="005B3AC7" w:rsidRPr="003B24DF" w:rsidRDefault="005B3AC7" w:rsidP="00EC6793">
            <w:pPr>
              <w:pStyle w:val="a5"/>
              <w:ind w:left="34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Испытания, проводимые для оценки показателей надежности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981AEDB" w14:textId="2F97605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2F1DEB4A" w14:textId="5E31993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125694B1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40684D43" w14:textId="0A9AEED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7C68CE31" w14:textId="06245AC8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Многократно возникающий самоустраняющийся отказ одного и того же характера - …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5BBB193F" w14:textId="7F1086E9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33C47202" w14:textId="2FD0D2B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35AEA05D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0B30A740" w14:textId="60998E1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09364001" w14:textId="77777777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означает первый символ в обозначении плана испытаний ([NUT], [NUT], [</w:t>
            </w:r>
            <w:proofErr w:type="spellStart"/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NMr</w:t>
            </w:r>
            <w:proofErr w:type="spellEnd"/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] и т.д.):</w:t>
            </w:r>
          </w:p>
          <w:p w14:paraId="5C74B3B1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определяет объем выборки изделий для испытаний </w:t>
            </w:r>
          </w:p>
          <w:p w14:paraId="041E8710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продолжительность или объем работы объекта при испытаниях;</w:t>
            </w:r>
          </w:p>
          <w:p w14:paraId="22302AA9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указывает на возможность восстановления или замены отказавших изделий в процессе испытаний;</w:t>
            </w:r>
          </w:p>
          <w:p w14:paraId="648CFEA4" w14:textId="2CE15190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указывает на принцип окончания испытаний.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1011C2DB" w14:textId="0727A66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146D06E8" w14:textId="792F992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23D4F240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60DF1057" w14:textId="7C1D010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27AD5401" w14:textId="77777777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означает второй символ в обозначении плана испытаний ([NUT], [NUT], [</w:t>
            </w:r>
            <w:proofErr w:type="spellStart"/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NMr</w:t>
            </w:r>
            <w:proofErr w:type="spellEnd"/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] и т.д.):</w:t>
            </w:r>
          </w:p>
          <w:p w14:paraId="0C98FB5C" w14:textId="77777777" w:rsidR="005B3AC7" w:rsidRPr="003B24DF" w:rsidRDefault="005B3AC7" w:rsidP="00EC6793">
            <w:pPr>
              <w:spacing w:after="0"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определяет объем выборки изделий для испытаний; </w:t>
            </w:r>
          </w:p>
          <w:p w14:paraId="63EF9CFC" w14:textId="77777777" w:rsidR="005B3AC7" w:rsidRPr="003B24DF" w:rsidRDefault="005B3AC7" w:rsidP="00EC6793">
            <w:pPr>
              <w:spacing w:after="0"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продолжительность или объем работы объекта при испытаниях;</w:t>
            </w:r>
          </w:p>
          <w:p w14:paraId="7A6661F6" w14:textId="77777777" w:rsidR="005B3AC7" w:rsidRPr="003B24DF" w:rsidRDefault="005B3AC7" w:rsidP="00EC6793">
            <w:pPr>
              <w:spacing w:after="0"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указывает на возможность восстановления или замены отказавших изделий в процессе испытаний;</w:t>
            </w:r>
          </w:p>
          <w:p w14:paraId="6882CD11" w14:textId="44C90238" w:rsidR="005B3AC7" w:rsidRPr="003B24DF" w:rsidRDefault="005B3AC7" w:rsidP="00EC6793">
            <w:pPr>
              <w:pStyle w:val="a5"/>
              <w:ind w:firstLine="34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указывает на принцип окончания испытаний.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7D0201DA" w14:textId="3C45846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510E11FD" w14:textId="3212761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40BA9E7F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4588D81A" w14:textId="2C0B76F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268539D3" w14:textId="345BB13B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означает третий символ в обозначении плана испытаний ([NUT], [NUT], [</w:t>
            </w:r>
            <w:proofErr w:type="spellStart"/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NMr</w:t>
            </w:r>
            <w:proofErr w:type="spellEnd"/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] и т.д.):</w:t>
            </w:r>
          </w:p>
          <w:p w14:paraId="5461CC96" w14:textId="77777777" w:rsidR="005B3AC7" w:rsidRPr="003B24DF" w:rsidRDefault="005B3AC7" w:rsidP="00EC6793">
            <w:pPr>
              <w:spacing w:after="0"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определяет объем выборки изделий для испытаний </w:t>
            </w:r>
          </w:p>
          <w:p w14:paraId="46F27A39" w14:textId="77777777" w:rsidR="005B3AC7" w:rsidRPr="003B24DF" w:rsidRDefault="005B3AC7" w:rsidP="00EC6793">
            <w:pPr>
              <w:spacing w:after="0"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продолжительность или объем работы объекта при испытаниях;</w:t>
            </w:r>
          </w:p>
          <w:p w14:paraId="5F47AD7A" w14:textId="77777777" w:rsidR="005B3AC7" w:rsidRPr="003B24DF" w:rsidRDefault="005B3AC7" w:rsidP="00EC6793">
            <w:pPr>
              <w:spacing w:after="0"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указывает на возможность восстановления или замены отказавших изделий в процессе испытаний;</w:t>
            </w:r>
          </w:p>
          <w:p w14:paraId="2DD733C4" w14:textId="5BD71A2E" w:rsidR="005B3AC7" w:rsidRPr="003B24DF" w:rsidRDefault="005B3AC7" w:rsidP="00EC6793">
            <w:pPr>
              <w:pStyle w:val="a5"/>
              <w:ind w:firstLine="34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указывает на принцип окончания испытаний.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33E9A345" w14:textId="624B927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25296955" w14:textId="0949D20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5104D22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4B8E7965" w14:textId="40B4B37E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39BC8A42" w14:textId="4DEE978A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Одиночный комплект ЗИП (ЗИП-0) это – </w:t>
            </w:r>
          </w:p>
          <w:p w14:paraId="409AAB16" w14:textId="77777777" w:rsidR="005B3AC7" w:rsidRPr="003B24DF" w:rsidRDefault="005B3AC7" w:rsidP="00EC6793">
            <w:pPr>
              <w:spacing w:after="0"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совокупность дополнительных средств и/или возможностей, используемых для резервирования</w:t>
            </w:r>
          </w:p>
          <w:p w14:paraId="08A24044" w14:textId="77777777" w:rsidR="005B3AC7" w:rsidRPr="003B24DF" w:rsidRDefault="005B3AC7" w:rsidP="00EC6793">
            <w:pPr>
              <w:spacing w:after="0"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предназначен для восстановления работоспособности одного образца изделия и размещается вблизи места его эксплуатации, чтобы обеспечить малое время замены, включающее время доставки ЗЧ к месту эксплуатации изделия, собственно время замены и время проверки готовности к применению;</w:t>
            </w:r>
          </w:p>
          <w:p w14:paraId="33D3E372" w14:textId="538818F0" w:rsidR="005B3AC7" w:rsidRPr="003B24DF" w:rsidRDefault="005B3AC7" w:rsidP="00EC6793">
            <w:pPr>
              <w:pStyle w:val="a5"/>
              <w:ind w:firstLine="34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 комплект инструментов и расходных материалов, необходимых для технического обслуживания и текущего ремонта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2C95864" w14:textId="041C248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6150D535" w14:textId="2B896F46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0ED070C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697BF92A" w14:textId="6DE7F90B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3AE0035E" w14:textId="7ADC0E23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Ограничения при использовании статистического критерия хи-квадрат (Пирсона):</w:t>
            </w:r>
          </w:p>
          <w:p w14:paraId="6CB7D695" w14:textId="2A5614A3" w:rsidR="005B3AC7" w:rsidRPr="003B24DF" w:rsidRDefault="005B3AC7" w:rsidP="00EC6793">
            <w:pPr>
              <w:spacing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Рассматривается исключительно нормальное распределение;</w:t>
            </w:r>
          </w:p>
          <w:p w14:paraId="63B002AB" w14:textId="77777777" w:rsidR="005B3AC7" w:rsidRPr="003B24DF" w:rsidRDefault="005B3AC7" w:rsidP="00EC6793">
            <w:pPr>
              <w:spacing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В каждом интервале должно быть не менее 10 наблюдений;</w:t>
            </w:r>
          </w:p>
          <w:p w14:paraId="5412B213" w14:textId="43628D87" w:rsidR="005B3AC7" w:rsidRPr="003B24DF" w:rsidRDefault="005B3AC7" w:rsidP="00EC6793">
            <w:pPr>
              <w:spacing w:line="240" w:lineRule="auto"/>
              <w:ind w:firstLine="34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Объём выборки должен быть более 50.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C46595E" w14:textId="2262BCF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61DF5C83" w14:textId="527E8B79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9C1B602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55F9485C" w14:textId="6CB836A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11494D1A" w14:textId="77777777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Показатель безотказности для восстанавливаемых изделий:</w:t>
            </w:r>
          </w:p>
          <w:p w14:paraId="6CE8E5A5" w14:textId="77777777" w:rsidR="005B3AC7" w:rsidRPr="003B24DF" w:rsidRDefault="005B3AC7" w:rsidP="00EC6793">
            <w:pPr>
              <w:spacing w:after="0" w:line="240" w:lineRule="auto"/>
              <w:ind w:left="34"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средняя наработка до отказа;</w:t>
            </w:r>
          </w:p>
          <w:p w14:paraId="3DBED0C5" w14:textId="77777777" w:rsidR="005B3AC7" w:rsidRPr="003B24DF" w:rsidRDefault="005B3AC7" w:rsidP="00EC6793">
            <w:pPr>
              <w:spacing w:after="0" w:line="240" w:lineRule="auto"/>
              <w:ind w:left="34"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средний ресурс;</w:t>
            </w:r>
          </w:p>
          <w:p w14:paraId="5759C32B" w14:textId="5C5BE9B6" w:rsidR="005B3AC7" w:rsidRPr="003B24DF" w:rsidRDefault="005B3AC7" w:rsidP="00EC6793">
            <w:pPr>
              <w:pStyle w:val="a5"/>
              <w:ind w:left="34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3. среднее время восстановления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29A128FB" w14:textId="7D145C57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26ADEF4A" w14:textId="5BB97FE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3B943FEE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246A7F9A" w14:textId="615237F9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3D3DD243" w14:textId="400CC9AB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Ускоренные испытания это – </w:t>
            </w:r>
          </w:p>
          <w:p w14:paraId="10871DD4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Испытания на надежность, методы, режимы и условия проведения которых максимально приближены к эксплуатационным для объекта.</w:t>
            </w:r>
          </w:p>
          <w:p w14:paraId="2A900DEE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Испытания на надежность в условиях действия предельно допустимых значений эксплуатационных факторов.</w:t>
            </w:r>
          </w:p>
          <w:p w14:paraId="24ADF06B" w14:textId="73733AF9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3. Испытания на надежность, методы, режимы и условия проведения которых обеспечивают получение информации о надежности объекта в более короткий срок, чем при испытаниях, проводимых в реальных условиях эксплуатации объекта.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3FECF88F" w14:textId="305B495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01086EEE" w14:textId="2F254F7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D9E6D0D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666BD0EF" w14:textId="1839324C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7D2D5D34" w14:textId="77777777" w:rsidR="005B3AC7" w:rsidRPr="003B24DF" w:rsidRDefault="005B3AC7" w:rsidP="00EC6793">
            <w:pPr>
              <w:spacing w:line="240" w:lineRule="auto"/>
              <w:ind w:firstLine="0"/>
              <w:contextualSpacing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Чем отличается усеченное нормальное распределение отказов от обычного?</w:t>
            </w:r>
          </w:p>
          <w:p w14:paraId="7C4840B2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1.временной интервал не ограничен;</w:t>
            </w:r>
          </w:p>
          <w:p w14:paraId="7AE6F033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временной интервал ограничен положительными значениями;</w:t>
            </w:r>
          </w:p>
          <w:p w14:paraId="513B5CAE" w14:textId="0899BC9B" w:rsidR="005B3AC7" w:rsidRPr="003B24DF" w:rsidRDefault="005B3AC7" w:rsidP="00EC6793">
            <w:pPr>
              <w:spacing w:line="240" w:lineRule="auto"/>
              <w:ind w:firstLine="0"/>
              <w:contextualSpacing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3.одна из случайных величин резко превалирует над всеми другими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6D5F62B7" w14:textId="105AF546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7F5AE8B5" w14:textId="4565B835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1A3F2564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7CAD9BB2" w14:textId="11ED479A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2B3AF679" w14:textId="2CABE91E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 анализе однородности двух выборок, если объем меньшей из них содержит информацию о наработке от четырех изделий, может быть использован критерий …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100E5A40" w14:textId="2D2CC146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11A8F802" w14:textId="6A58A36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5683A409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6D318CAD" w14:textId="7ED15CC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6D50F01B" w14:textId="38CAECB5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изнашивания:</w:t>
            </w:r>
          </w:p>
          <w:p w14:paraId="39A2BD90" w14:textId="64AA1E15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1.механическое;</w:t>
            </w:r>
          </w:p>
          <w:p w14:paraId="334F150E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молекулярно-механическое и коррозионно-механическое;</w:t>
            </w:r>
          </w:p>
          <w:p w14:paraId="20EEC0A9" w14:textId="7BE78875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3. физико-химическое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0261D7F5" w14:textId="68C387C4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7EA68D32" w14:textId="658120DF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0E087F0F" w14:textId="77777777" w:rsidTr="005B3AC7"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2BAC9773" w14:textId="72D53BCD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017" w:type="dxa"/>
            <w:tcBorders>
              <w:top w:val="single" w:sz="4" w:space="0" w:color="auto"/>
              <w:bottom w:val="single" w:sz="4" w:space="0" w:color="auto"/>
            </w:tcBorders>
          </w:tcPr>
          <w:p w14:paraId="70ED7179" w14:textId="77777777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Отказом по параметрам прочности могут быть события, связанные с:</w:t>
            </w:r>
          </w:p>
          <w:p w14:paraId="628103CC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с разрушением изделия.</w:t>
            </w:r>
          </w:p>
          <w:p w14:paraId="0A7B8619" w14:textId="77777777" w:rsidR="005B3AC7" w:rsidRPr="003B24D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с моментом достижения предельного состояния.</w:t>
            </w:r>
          </w:p>
          <w:p w14:paraId="173AE4EE" w14:textId="3FD43085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3. с получением недопустимой величины деформа</w:t>
            </w:r>
            <w:r w:rsidRPr="003B24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softHyphen/>
              <w:t>ций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14:paraId="496D433F" w14:textId="1591EE93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</w:tcPr>
          <w:p w14:paraId="7FB997FB" w14:textId="25D6FA48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AC7" w:rsidRPr="003B24DF" w14:paraId="7ED07BA2" w14:textId="77777777" w:rsidTr="005B3AC7">
        <w:tc>
          <w:tcPr>
            <w:tcW w:w="921" w:type="dxa"/>
            <w:tcBorders>
              <w:top w:val="single" w:sz="4" w:space="0" w:color="auto"/>
            </w:tcBorders>
          </w:tcPr>
          <w:p w14:paraId="1200331D" w14:textId="0F592BF2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017" w:type="dxa"/>
            <w:tcBorders>
              <w:top w:val="single" w:sz="4" w:space="0" w:color="auto"/>
            </w:tcBorders>
          </w:tcPr>
          <w:p w14:paraId="187624E5" w14:textId="77777777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Статистическая гипотеза это:</w:t>
            </w:r>
          </w:p>
          <w:p w14:paraId="3D60EBF5" w14:textId="03479C02" w:rsidR="005B3AC7" w:rsidRPr="009B0D2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D2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предположение о свойствах выборки, которое необходимо проверить.</w:t>
            </w:r>
          </w:p>
          <w:p w14:paraId="4A48EF65" w14:textId="1AC73FDD" w:rsidR="005B3AC7" w:rsidRPr="009B0D2F" w:rsidRDefault="005B3AC7" w:rsidP="00EC6793">
            <w:pPr>
              <w:spacing w:after="0" w:line="240" w:lineRule="auto"/>
              <w:ind w:firstLine="0"/>
              <w:contextualSpacing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D2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предположение о свойствах генеральной совокупности, которое необходимо проверить.</w:t>
            </w:r>
          </w:p>
          <w:p w14:paraId="2CB5A811" w14:textId="1546D39C" w:rsidR="005B3AC7" w:rsidRPr="003B24DF" w:rsidRDefault="005B3AC7" w:rsidP="00EC6793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24D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3. предположение о значении параметров распределения, которое необходимо проверить.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4FFD676C" w14:textId="5BA6A570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47756C81" w14:textId="434C6BE1" w:rsidR="005B3AC7" w:rsidRPr="003B24DF" w:rsidRDefault="005B3AC7" w:rsidP="00EC67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24D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76F43FDB" w14:textId="01DA2339" w:rsidR="007B7531" w:rsidRDefault="007B7531">
      <w:bookmarkStart w:id="1" w:name="_GoBack"/>
      <w:bookmarkEnd w:id="0"/>
      <w:bookmarkEnd w:id="1"/>
    </w:p>
    <w:sectPr w:rsidR="007B7531" w:rsidSect="00F04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  <w:szCs w:val="32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32"/>
        <w:szCs w:val="32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32"/>
        <w:szCs w:val="32"/>
      </w:rPr>
    </w:lvl>
  </w:abstractNum>
  <w:abstractNum w:abstractNumId="3" w15:restartNumberingAfterBreak="0">
    <w:nsid w:val="0E464667"/>
    <w:multiLevelType w:val="hybridMultilevel"/>
    <w:tmpl w:val="BF18A0F2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F40DD"/>
    <w:multiLevelType w:val="hybridMultilevel"/>
    <w:tmpl w:val="8F8A1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21EE5"/>
    <w:multiLevelType w:val="hybridMultilevel"/>
    <w:tmpl w:val="F13E9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10AF"/>
    <w:multiLevelType w:val="hybridMultilevel"/>
    <w:tmpl w:val="8F8A1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16EA"/>
    <w:multiLevelType w:val="hybridMultilevel"/>
    <w:tmpl w:val="6B4A828C"/>
    <w:lvl w:ilvl="0" w:tplc="0419000F">
      <w:start w:val="1"/>
      <w:numFmt w:val="decimal"/>
      <w:lvlText w:val="%1."/>
      <w:lvlJc w:val="left"/>
      <w:pPr>
        <w:ind w:left="919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8" w15:restartNumberingAfterBreak="0">
    <w:nsid w:val="2A553F48"/>
    <w:multiLevelType w:val="hybridMultilevel"/>
    <w:tmpl w:val="C3367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57655"/>
    <w:multiLevelType w:val="hybridMultilevel"/>
    <w:tmpl w:val="CE786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75211"/>
    <w:multiLevelType w:val="hybridMultilevel"/>
    <w:tmpl w:val="F87AF9A4"/>
    <w:lvl w:ilvl="0" w:tplc="8F7ACA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324A01"/>
    <w:multiLevelType w:val="hybridMultilevel"/>
    <w:tmpl w:val="42DEA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C3B63"/>
    <w:multiLevelType w:val="hybridMultilevel"/>
    <w:tmpl w:val="24A662B2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D5F02"/>
    <w:multiLevelType w:val="hybridMultilevel"/>
    <w:tmpl w:val="1CA2C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B4712"/>
    <w:multiLevelType w:val="hybridMultilevel"/>
    <w:tmpl w:val="7D605426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7"/>
  </w:num>
  <w:num w:numId="12">
    <w:abstractNumId w:val="5"/>
  </w:num>
  <w:num w:numId="13">
    <w:abstractNumId w:val="14"/>
  </w:num>
  <w:num w:numId="14">
    <w:abstractNumId w:val="3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12F2"/>
    <w:rsid w:val="000564B2"/>
    <w:rsid w:val="000A5D06"/>
    <w:rsid w:val="000F70BF"/>
    <w:rsid w:val="00115FCA"/>
    <w:rsid w:val="00167E10"/>
    <w:rsid w:val="002018E4"/>
    <w:rsid w:val="00205862"/>
    <w:rsid w:val="00240C2E"/>
    <w:rsid w:val="00241689"/>
    <w:rsid w:val="0027062B"/>
    <w:rsid w:val="0028338C"/>
    <w:rsid w:val="002B7AF2"/>
    <w:rsid w:val="003008BF"/>
    <w:rsid w:val="00343212"/>
    <w:rsid w:val="0034526A"/>
    <w:rsid w:val="00377124"/>
    <w:rsid w:val="003859D1"/>
    <w:rsid w:val="0039275A"/>
    <w:rsid w:val="003B24DF"/>
    <w:rsid w:val="004000DB"/>
    <w:rsid w:val="00424302"/>
    <w:rsid w:val="004B5264"/>
    <w:rsid w:val="004F525D"/>
    <w:rsid w:val="00515F08"/>
    <w:rsid w:val="005348F8"/>
    <w:rsid w:val="00554084"/>
    <w:rsid w:val="00570F65"/>
    <w:rsid w:val="005B3AC7"/>
    <w:rsid w:val="006755B2"/>
    <w:rsid w:val="00686858"/>
    <w:rsid w:val="006D574C"/>
    <w:rsid w:val="00717480"/>
    <w:rsid w:val="00722FE3"/>
    <w:rsid w:val="007447EA"/>
    <w:rsid w:val="00744F8A"/>
    <w:rsid w:val="00753B04"/>
    <w:rsid w:val="00770812"/>
    <w:rsid w:val="007B0768"/>
    <w:rsid w:val="007B7531"/>
    <w:rsid w:val="007F0861"/>
    <w:rsid w:val="00833986"/>
    <w:rsid w:val="00841A67"/>
    <w:rsid w:val="008441A5"/>
    <w:rsid w:val="00871960"/>
    <w:rsid w:val="008B1738"/>
    <w:rsid w:val="008B78E3"/>
    <w:rsid w:val="0090172E"/>
    <w:rsid w:val="00937F14"/>
    <w:rsid w:val="00945E45"/>
    <w:rsid w:val="00992E46"/>
    <w:rsid w:val="009B0D2F"/>
    <w:rsid w:val="009B71DE"/>
    <w:rsid w:val="009D78A6"/>
    <w:rsid w:val="00AA5CF6"/>
    <w:rsid w:val="00BB7B90"/>
    <w:rsid w:val="00C15101"/>
    <w:rsid w:val="00CA55FB"/>
    <w:rsid w:val="00CF4B51"/>
    <w:rsid w:val="00D444AB"/>
    <w:rsid w:val="00D54515"/>
    <w:rsid w:val="00D8114D"/>
    <w:rsid w:val="00E115C8"/>
    <w:rsid w:val="00EC6793"/>
    <w:rsid w:val="00F04460"/>
    <w:rsid w:val="00F175A3"/>
    <w:rsid w:val="00F527FC"/>
    <w:rsid w:val="00F672D1"/>
    <w:rsid w:val="00F75EA9"/>
    <w:rsid w:val="00FB0AD0"/>
    <w:rsid w:val="00FB20F6"/>
    <w:rsid w:val="00FB791B"/>
    <w:rsid w:val="00FB7F89"/>
    <w:rsid w:val="00FD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5D01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a5">
    <w:name w:val="Содержимое таблицы"/>
    <w:basedOn w:val="a"/>
    <w:rsid w:val="00945E45"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6">
    <w:name w:val="List"/>
    <w:basedOn w:val="a7"/>
    <w:rsid w:val="00167E10"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167E1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7E10"/>
    <w:rPr>
      <w:rFonts w:ascii="Times New Roman" w:hAnsi="Times New Roman"/>
      <w:sz w:val="28"/>
    </w:rPr>
  </w:style>
  <w:style w:type="paragraph" w:styleId="a9">
    <w:name w:val="header"/>
    <w:basedOn w:val="a"/>
    <w:link w:val="aa"/>
    <w:uiPriority w:val="99"/>
    <w:unhideWhenUsed/>
    <w:rsid w:val="00167E10"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167E10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F78D2-E7B1-4CF1-931E-5BDEE482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2816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2024-03-16T08:49:00Z</dcterms:created>
  <dcterms:modified xsi:type="dcterms:W3CDTF">2024-08-22T11:47:00Z</dcterms:modified>
</cp:coreProperties>
</file>