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4062E" w:rsidTr="00053DC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62E" w:rsidRPr="007B0768" w:rsidRDefault="00E4062E" w:rsidP="00053DC6">
            <w:pPr>
              <w:jc w:val="center"/>
              <w:rPr>
                <w:sz w:val="36"/>
                <w:szCs w:val="36"/>
              </w:rPr>
            </w:pPr>
            <w:r w:rsidRPr="00EA3CD8">
              <w:rPr>
                <w:sz w:val="28"/>
                <w:szCs w:val="36"/>
              </w:rPr>
              <w:t>Приложение 4 к рабочей программе дисциплины</w:t>
            </w:r>
          </w:p>
        </w:tc>
      </w:tr>
      <w:tr w:rsidR="00E4062E" w:rsidRPr="00E4062E" w:rsidTr="00053DC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62E" w:rsidRPr="00E4062E" w:rsidRDefault="00E4062E" w:rsidP="00053DC6">
            <w:pPr>
              <w:jc w:val="center"/>
              <w:rPr>
                <w:b/>
              </w:rPr>
            </w:pPr>
          </w:p>
          <w:p w:rsidR="00E4062E" w:rsidRPr="00EA3CD8" w:rsidRDefault="00E4062E" w:rsidP="00053DC6">
            <w:pPr>
              <w:jc w:val="center"/>
            </w:pPr>
            <w:r w:rsidRPr="00EA3CD8">
              <w:rPr>
                <w:sz w:val="24"/>
              </w:rPr>
              <w:t>ОСНОВЫ ЗАКОНОДАТЕЛЬСТВА В СФЕРЕ ОБРАЗОВАНИЯ</w:t>
            </w:r>
          </w:p>
        </w:tc>
      </w:tr>
      <w:tr w:rsidR="00E4062E" w:rsidTr="00053DC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62E" w:rsidRPr="00EA3CD8" w:rsidRDefault="00E4062E" w:rsidP="00053DC6">
            <w:pPr>
              <w:jc w:val="center"/>
              <w:rPr>
                <w:sz w:val="24"/>
              </w:rPr>
            </w:pPr>
          </w:p>
          <w:p w:rsidR="00E4062E" w:rsidRPr="00EA3CD8" w:rsidRDefault="00E4062E" w:rsidP="00053DC6">
            <w:pPr>
              <w:jc w:val="center"/>
              <w:rPr>
                <w:b/>
                <w:sz w:val="24"/>
              </w:rPr>
            </w:pPr>
            <w:r w:rsidRPr="00EA3CD8">
              <w:rPr>
                <w:b/>
                <w:sz w:val="24"/>
              </w:rPr>
              <w:t>Фонд оценочных средств</w:t>
            </w:r>
          </w:p>
        </w:tc>
      </w:tr>
      <w:tr w:rsidR="00E4062E" w:rsidTr="00053DC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Направление/</w:t>
            </w:r>
            <w:r w:rsidRPr="00EA3CD8">
              <w:rPr>
                <w:sz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15.04.03 Прикладная механика</w:t>
            </w:r>
          </w:p>
        </w:tc>
      </w:tr>
      <w:tr w:rsidR="00E4062E" w:rsidTr="00053DC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Специализация/</w:t>
            </w:r>
            <w:r w:rsidRPr="00EA3CD8">
              <w:rPr>
                <w:sz w:val="24"/>
              </w:rPr>
              <w:br/>
              <w:t>профиль/</w:t>
            </w:r>
            <w:r w:rsidRPr="00EA3CD8">
              <w:rPr>
                <w:sz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Механика процессов обработки давлением</w:t>
            </w:r>
          </w:p>
        </w:tc>
      </w:tr>
      <w:tr w:rsidR="00E4062E" w:rsidTr="00053DC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Магистратура</w:t>
            </w:r>
          </w:p>
        </w:tc>
      </w:tr>
      <w:tr w:rsidR="00E4062E" w:rsidTr="00053DC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E4062E">
            <w:pPr>
              <w:rPr>
                <w:sz w:val="24"/>
              </w:rPr>
            </w:pPr>
            <w:r w:rsidRPr="00EA3CD8">
              <w:rPr>
                <w:sz w:val="24"/>
              </w:rPr>
              <w:t>Очная</w:t>
            </w:r>
          </w:p>
        </w:tc>
      </w:tr>
      <w:tr w:rsidR="00E4062E" w:rsidTr="00053DC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Е Оружие и системы вооружения</w:t>
            </w:r>
          </w:p>
        </w:tc>
      </w:tr>
      <w:tr w:rsidR="00E4062E" w:rsidTr="00053DC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Е</w:t>
            </w:r>
            <w:proofErr w:type="gramStart"/>
            <w:r w:rsidRPr="00EA3CD8">
              <w:rPr>
                <w:sz w:val="24"/>
              </w:rPr>
              <w:t>4</w:t>
            </w:r>
            <w:proofErr w:type="gramEnd"/>
            <w:r w:rsidRPr="00EA3CD8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E4062E" w:rsidTr="00053DC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Е</w:t>
            </w:r>
            <w:proofErr w:type="gramStart"/>
            <w:r w:rsidRPr="00EA3CD8">
              <w:rPr>
                <w:sz w:val="24"/>
              </w:rPr>
              <w:t>4</w:t>
            </w:r>
            <w:proofErr w:type="gramEnd"/>
            <w:r w:rsidRPr="00EA3CD8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E4062E" w:rsidTr="00053DC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062E" w:rsidRPr="00EA3CD8" w:rsidRDefault="00E4062E" w:rsidP="00053DC6">
            <w:pPr>
              <w:rPr>
                <w:sz w:val="24"/>
              </w:rPr>
            </w:pPr>
            <w:r w:rsidRPr="00EA3CD8">
              <w:rPr>
                <w:sz w:val="24"/>
              </w:rPr>
              <w:t>2023</w:t>
            </w:r>
          </w:p>
        </w:tc>
      </w:tr>
    </w:tbl>
    <w:p w:rsidR="00E4062E" w:rsidRDefault="00E4062E" w:rsidP="00E4062E"/>
    <w:p w:rsidR="00E4062E" w:rsidRDefault="00E4062E" w:rsidP="00E4062E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:rsidR="00E4062E" w:rsidRDefault="00E4062E" w:rsidP="00E4062E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:rsidR="00E4062E" w:rsidRDefault="00E4062E" w:rsidP="00E4062E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:rsidR="00E4062E" w:rsidRDefault="00E4062E" w:rsidP="00E4062E">
      <w:pPr>
        <w:tabs>
          <w:tab w:val="right" w:leader="underscore" w:pos="9639"/>
        </w:tabs>
        <w:spacing w:line="360" w:lineRule="auto"/>
        <w:ind w:firstLine="567"/>
      </w:pPr>
    </w:p>
    <w:p w:rsidR="00E4062E" w:rsidRDefault="00E4062E" w:rsidP="00E4062E">
      <w:pPr>
        <w:pStyle w:val="a5"/>
        <w:jc w:val="center"/>
      </w:pPr>
      <w:r>
        <w:rPr>
          <w:sz w:val="24"/>
          <w:szCs w:val="24"/>
        </w:rPr>
        <w:br w:type="page"/>
      </w:r>
    </w:p>
    <w:p w:rsidR="00E4062E" w:rsidRDefault="00E4062E" w:rsidP="00E4062E">
      <w:pPr>
        <w:tabs>
          <w:tab w:val="left" w:pos="284"/>
        </w:tabs>
        <w:ind w:firstLine="708"/>
        <w:sectPr w:rsidR="00E4062E" w:rsidSect="008D3D92">
          <w:footerReference w:type="default" r:id="rId8"/>
          <w:headerReference w:type="first" r:id="rId9"/>
          <w:pgSz w:w="11906" w:h="16838"/>
          <w:pgMar w:top="1134" w:right="851" w:bottom="794" w:left="1418" w:header="708" w:footer="0" w:gutter="0"/>
          <w:cols w:space="708"/>
          <w:docGrid w:linePitch="360"/>
        </w:sectPr>
      </w:pPr>
    </w:p>
    <w:p w:rsidR="00E4062E" w:rsidRDefault="00E4062E" w:rsidP="008366C8">
      <w:pPr>
        <w:jc w:val="center"/>
        <w:rPr>
          <w:b/>
          <w:bCs/>
          <w:sz w:val="24"/>
          <w:szCs w:val="24"/>
        </w:rPr>
      </w:pPr>
    </w:p>
    <w:p w:rsidR="00C40A06" w:rsidRPr="00277DC8" w:rsidRDefault="00C40A06" w:rsidP="008366C8">
      <w:pPr>
        <w:jc w:val="center"/>
        <w:rPr>
          <w:b/>
          <w:bCs/>
          <w:sz w:val="24"/>
          <w:szCs w:val="24"/>
        </w:rPr>
      </w:pPr>
      <w:r w:rsidRPr="00277DC8">
        <w:rPr>
          <w:b/>
          <w:bCs/>
          <w:sz w:val="24"/>
          <w:szCs w:val="24"/>
        </w:rPr>
        <w:t>ФОС по дисциплине «</w:t>
      </w:r>
      <w:r w:rsidR="00263FE8">
        <w:rPr>
          <w:b/>
          <w:bCs/>
          <w:sz w:val="24"/>
          <w:szCs w:val="24"/>
        </w:rPr>
        <w:t>Основы законодательства в сфере образования</w:t>
      </w:r>
      <w:r w:rsidRPr="00277DC8">
        <w:rPr>
          <w:b/>
          <w:bCs/>
          <w:sz w:val="24"/>
          <w:szCs w:val="24"/>
        </w:rPr>
        <w:t>»</w:t>
      </w:r>
    </w:p>
    <w:p w:rsidR="00CC5366" w:rsidRPr="00277DC8" w:rsidRDefault="006012F9" w:rsidP="008366C8">
      <w:pPr>
        <w:jc w:val="center"/>
        <w:rPr>
          <w:b/>
          <w:bCs/>
          <w:sz w:val="24"/>
          <w:szCs w:val="24"/>
        </w:rPr>
      </w:pPr>
      <w:r w:rsidRPr="00277DC8">
        <w:rPr>
          <w:b/>
          <w:bCs/>
          <w:sz w:val="24"/>
          <w:szCs w:val="24"/>
        </w:rPr>
        <w:t xml:space="preserve">ОП ВО </w:t>
      </w:r>
      <w:r w:rsidR="00277DC8" w:rsidRPr="00277DC8">
        <w:rPr>
          <w:b/>
          <w:bCs/>
          <w:sz w:val="24"/>
          <w:szCs w:val="24"/>
        </w:rPr>
        <w:t>1</w:t>
      </w:r>
      <w:r w:rsidR="003F7D3F">
        <w:rPr>
          <w:b/>
          <w:bCs/>
          <w:sz w:val="24"/>
          <w:szCs w:val="24"/>
        </w:rPr>
        <w:t>5</w:t>
      </w:r>
      <w:r w:rsidR="009F0D92" w:rsidRPr="00277DC8">
        <w:rPr>
          <w:b/>
          <w:bCs/>
          <w:sz w:val="24"/>
          <w:szCs w:val="24"/>
        </w:rPr>
        <w:t>.0</w:t>
      </w:r>
      <w:r w:rsidR="003F7D3F">
        <w:rPr>
          <w:b/>
          <w:bCs/>
          <w:sz w:val="24"/>
          <w:szCs w:val="24"/>
        </w:rPr>
        <w:t>4</w:t>
      </w:r>
      <w:r w:rsidR="009F0D92" w:rsidRPr="00277DC8">
        <w:rPr>
          <w:b/>
          <w:bCs/>
          <w:sz w:val="24"/>
          <w:szCs w:val="24"/>
        </w:rPr>
        <w:t>.0</w:t>
      </w:r>
      <w:r w:rsidR="003F7D3F">
        <w:rPr>
          <w:b/>
          <w:bCs/>
          <w:sz w:val="24"/>
          <w:szCs w:val="24"/>
        </w:rPr>
        <w:t>3</w:t>
      </w:r>
      <w:r w:rsidR="00277DC8" w:rsidRPr="00277DC8">
        <w:rPr>
          <w:b/>
          <w:bCs/>
          <w:sz w:val="24"/>
          <w:szCs w:val="24"/>
        </w:rPr>
        <w:t xml:space="preserve"> </w:t>
      </w:r>
      <w:r w:rsidR="003F7D3F">
        <w:rPr>
          <w:b/>
          <w:bCs/>
          <w:sz w:val="24"/>
          <w:szCs w:val="24"/>
        </w:rPr>
        <w:t>Прикладная механика</w:t>
      </w:r>
    </w:p>
    <w:p w:rsidR="006012F9" w:rsidRPr="00277DC8" w:rsidRDefault="009F0D92" w:rsidP="008366C8">
      <w:pPr>
        <w:jc w:val="center"/>
        <w:rPr>
          <w:b/>
          <w:bCs/>
          <w:sz w:val="24"/>
          <w:szCs w:val="24"/>
        </w:rPr>
      </w:pPr>
      <w:r w:rsidRPr="00277DC8">
        <w:rPr>
          <w:b/>
          <w:bCs/>
          <w:sz w:val="24"/>
          <w:szCs w:val="24"/>
        </w:rPr>
        <w:t>«</w:t>
      </w:r>
      <w:r w:rsidR="003F7D3F">
        <w:rPr>
          <w:b/>
          <w:bCs/>
          <w:sz w:val="24"/>
          <w:szCs w:val="24"/>
        </w:rPr>
        <w:t>Механика процессов обработки давлением</w:t>
      </w:r>
      <w:r w:rsidRPr="00277DC8">
        <w:rPr>
          <w:b/>
          <w:bCs/>
          <w:sz w:val="24"/>
          <w:szCs w:val="24"/>
        </w:rPr>
        <w:t>»</w:t>
      </w:r>
      <w:r w:rsidR="006012F9" w:rsidRPr="00277DC8">
        <w:rPr>
          <w:b/>
          <w:bCs/>
          <w:sz w:val="24"/>
          <w:szCs w:val="24"/>
        </w:rPr>
        <w:t>, форм</w:t>
      </w:r>
      <w:r w:rsidR="00863412" w:rsidRPr="00277DC8">
        <w:rPr>
          <w:b/>
          <w:bCs/>
          <w:sz w:val="24"/>
          <w:szCs w:val="24"/>
        </w:rPr>
        <w:t>а</w:t>
      </w:r>
      <w:r w:rsidR="006012F9" w:rsidRPr="00277DC8">
        <w:rPr>
          <w:b/>
          <w:bCs/>
          <w:sz w:val="24"/>
          <w:szCs w:val="24"/>
        </w:rPr>
        <w:t xml:space="preserve"> обучения очная</w:t>
      </w:r>
    </w:p>
    <w:p w:rsidR="008366C8" w:rsidRPr="006D271B" w:rsidRDefault="008366C8" w:rsidP="008366C8">
      <w:pPr>
        <w:jc w:val="center"/>
        <w:rPr>
          <w:b/>
          <w:bCs/>
          <w:sz w:val="24"/>
          <w:szCs w:val="24"/>
        </w:rPr>
      </w:pPr>
    </w:p>
    <w:p w:rsidR="00263FE8" w:rsidRPr="00263FE8" w:rsidRDefault="00263FE8" w:rsidP="00263FE8">
      <w:pPr>
        <w:jc w:val="both"/>
        <w:rPr>
          <w:color w:val="000000"/>
          <w:sz w:val="24"/>
          <w:szCs w:val="24"/>
        </w:rPr>
      </w:pPr>
      <w:r w:rsidRPr="00263FE8">
        <w:rPr>
          <w:b/>
          <w:sz w:val="24"/>
          <w:szCs w:val="24"/>
        </w:rPr>
        <w:t>У</w:t>
      </w:r>
      <w:r w:rsidR="006D271B" w:rsidRPr="00263FE8">
        <w:rPr>
          <w:b/>
          <w:sz w:val="24"/>
          <w:szCs w:val="24"/>
        </w:rPr>
        <w:t>К-</w:t>
      </w:r>
      <w:r w:rsidR="0091459C" w:rsidRPr="00263FE8">
        <w:rPr>
          <w:b/>
          <w:sz w:val="24"/>
          <w:szCs w:val="24"/>
        </w:rPr>
        <w:t>1</w:t>
      </w:r>
      <w:r w:rsidRPr="00263FE8">
        <w:rPr>
          <w:b/>
          <w:sz w:val="24"/>
          <w:szCs w:val="24"/>
        </w:rPr>
        <w:t xml:space="preserve"> </w:t>
      </w:r>
      <w:r w:rsidRPr="00263FE8">
        <w:rPr>
          <w:color w:val="000000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="006368C2">
        <w:rPr>
          <w:color w:val="000000"/>
          <w:sz w:val="24"/>
          <w:szCs w:val="24"/>
        </w:rPr>
        <w:t>.</w:t>
      </w:r>
    </w:p>
    <w:p w:rsidR="0091459C" w:rsidRDefault="0091459C" w:rsidP="00997350">
      <w:pPr>
        <w:jc w:val="both"/>
        <w:rPr>
          <w:b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411"/>
        <w:gridCol w:w="1349"/>
        <w:gridCol w:w="919"/>
      </w:tblGrid>
      <w:tr w:rsidR="006368C2" w:rsidRPr="008366C8" w:rsidTr="006368C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368C2" w:rsidRPr="008366C8" w:rsidRDefault="006368C2" w:rsidP="007D3F53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411" w:type="dxa"/>
            <w:tcBorders>
              <w:top w:val="single" w:sz="4" w:space="0" w:color="auto"/>
            </w:tcBorders>
            <w:vAlign w:val="center"/>
          </w:tcPr>
          <w:p w:rsidR="006368C2" w:rsidRPr="008366C8" w:rsidRDefault="006368C2" w:rsidP="007D3F53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vAlign w:val="center"/>
          </w:tcPr>
          <w:p w:rsidR="006368C2" w:rsidRPr="008366C8" w:rsidRDefault="006368C2" w:rsidP="007D3F53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6368C2" w:rsidRPr="008366C8" w:rsidRDefault="006368C2" w:rsidP="007D3F53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368C2" w:rsidRPr="00560A06" w:rsidTr="006368C2">
        <w:tc>
          <w:tcPr>
            <w:tcW w:w="988" w:type="dxa"/>
          </w:tcPr>
          <w:p w:rsidR="006368C2" w:rsidRPr="00560A06" w:rsidRDefault="006368C2" w:rsidP="007D3F53">
            <w:pPr>
              <w:jc w:val="center"/>
            </w:pPr>
            <w:r>
              <w:t>1</w:t>
            </w:r>
          </w:p>
        </w:tc>
        <w:tc>
          <w:tcPr>
            <w:tcW w:w="6411" w:type="dxa"/>
          </w:tcPr>
          <w:p w:rsidR="006368C2" w:rsidRPr="00443BAA" w:rsidRDefault="006368C2" w:rsidP="00F347CC">
            <w:pPr>
              <w:shd w:val="clear" w:color="auto" w:fill="FFFFFF"/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t>Термин «уровень образования», установленный Законом «Об образовании в Российской Федерации», это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560A06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560A06" w:rsidTr="006368C2">
        <w:tc>
          <w:tcPr>
            <w:tcW w:w="988" w:type="dxa"/>
          </w:tcPr>
          <w:p w:rsidR="006368C2" w:rsidRPr="00560A06" w:rsidRDefault="006368C2" w:rsidP="007D3F53">
            <w:pPr>
              <w:jc w:val="center"/>
            </w:pPr>
            <w:r>
              <w:t>2</w:t>
            </w:r>
          </w:p>
        </w:tc>
        <w:tc>
          <w:tcPr>
            <w:tcW w:w="6411" w:type="dxa"/>
          </w:tcPr>
          <w:p w:rsidR="006368C2" w:rsidRPr="00560A06" w:rsidRDefault="006368C2" w:rsidP="00F347CC">
            <w:pPr>
              <w:tabs>
                <w:tab w:val="left" w:pos="567"/>
              </w:tabs>
              <w:jc w:val="both"/>
              <w:rPr>
                <w:bCs/>
              </w:rPr>
            </w:pPr>
            <w:r>
              <w:t>Термин ««квалификация», установленный Законом «Об образовании в Российской Федерации», это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560A06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3</w:t>
            </w:r>
          </w:p>
        </w:tc>
        <w:tc>
          <w:tcPr>
            <w:tcW w:w="6411" w:type="dxa"/>
          </w:tcPr>
          <w:p w:rsidR="006368C2" w:rsidRPr="008366C8" w:rsidRDefault="006368C2" w:rsidP="00F347CC">
            <w:pPr>
              <w:tabs>
                <w:tab w:val="left" w:pos="567"/>
              </w:tabs>
              <w:jc w:val="both"/>
            </w:pPr>
            <w:r>
              <w:t>Термин «профессиональное образование», установленный Законом «Об образовании в Российской Федерации», это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4</w:t>
            </w:r>
          </w:p>
        </w:tc>
        <w:tc>
          <w:tcPr>
            <w:tcW w:w="6411" w:type="dxa"/>
          </w:tcPr>
          <w:p w:rsidR="006368C2" w:rsidRPr="008366C8" w:rsidRDefault="006368C2" w:rsidP="00F347C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Термин «обучающийся», установленный Законом «Об образовании в Российской Федерации», это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5</w:t>
            </w:r>
          </w:p>
        </w:tc>
        <w:tc>
          <w:tcPr>
            <w:tcW w:w="6411" w:type="dxa"/>
          </w:tcPr>
          <w:p w:rsidR="006368C2" w:rsidRPr="008366C8" w:rsidRDefault="006368C2" w:rsidP="00F347CC">
            <w:pPr>
              <w:tabs>
                <w:tab w:val="left" w:pos="0"/>
                <w:tab w:val="left" w:pos="567"/>
              </w:tabs>
              <w:jc w:val="both"/>
            </w:pPr>
            <w:r>
              <w:t>Термин «инклюзивное образование», установленный Законом «Об образовании в Российской Федерации», означает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560A06" w:rsidTr="006368C2">
        <w:tc>
          <w:tcPr>
            <w:tcW w:w="988" w:type="dxa"/>
          </w:tcPr>
          <w:p w:rsidR="006368C2" w:rsidRPr="00560A06" w:rsidRDefault="006368C2" w:rsidP="007D3F53">
            <w:pPr>
              <w:jc w:val="center"/>
            </w:pPr>
            <w:r>
              <w:t>6</w:t>
            </w:r>
          </w:p>
        </w:tc>
        <w:tc>
          <w:tcPr>
            <w:tcW w:w="6411" w:type="dxa"/>
          </w:tcPr>
          <w:p w:rsidR="006368C2" w:rsidRDefault="006368C2" w:rsidP="00F347CC">
            <w:pPr>
              <w:tabs>
                <w:tab w:val="left" w:pos="0"/>
                <w:tab w:val="left" w:pos="567"/>
              </w:tabs>
              <w:jc w:val="both"/>
            </w:pPr>
            <w:r>
              <w:t>Выберите определение термина «направленность (профиль) образования», установленное Законом «Об образовании в Российской Федерации»:</w:t>
            </w:r>
          </w:p>
          <w:p w:rsidR="006368C2" w:rsidRDefault="006368C2" w:rsidP="00F347CC">
            <w:pPr>
              <w:tabs>
                <w:tab w:val="left" w:pos="0"/>
                <w:tab w:val="left" w:pos="567"/>
              </w:tabs>
              <w:jc w:val="both"/>
            </w:pPr>
            <w:r>
              <w:t>1. Ориентация образовательной программы на конкретные области знания и (или) виды деятельности, определяющая ее предметно-тематическое содержание, преобладающие виды учебной деятельности обучающегося и требования к результатам освоения образовательной программы;</w:t>
            </w:r>
          </w:p>
          <w:p w:rsidR="006368C2" w:rsidRDefault="006368C2" w:rsidP="00F347CC">
            <w:pPr>
              <w:tabs>
                <w:tab w:val="left" w:pos="0"/>
                <w:tab w:val="left" w:pos="567"/>
              </w:tabs>
              <w:jc w:val="both"/>
            </w:pPr>
            <w:r>
              <w:rPr>
                <w:color w:val="000000"/>
              </w:rPr>
              <w:t>2. О</w:t>
            </w:r>
            <w:r>
              <w:t>риентация образовательной программы на конкретные области знания, определяющая ее предметно-тематическое содержание, преобладающие виды учебной деятельности обучающегося;</w:t>
            </w:r>
          </w:p>
          <w:p w:rsidR="006368C2" w:rsidRDefault="006368C2" w:rsidP="00F347CC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3. О</w:t>
            </w:r>
            <w:r>
              <w:t>риентация образовательной программы на конкретные области знания и (или) виды деятельности, определяющая требования к результатам освоения образовательной программы;</w:t>
            </w:r>
          </w:p>
          <w:p w:rsidR="006368C2" w:rsidRPr="00560A06" w:rsidRDefault="006368C2" w:rsidP="00F347CC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4. О</w:t>
            </w:r>
            <w:r>
              <w:t>риентация образовательной программы на конкретные виды деятельности, определяющая ее предметно-тематическое содержание, преобладающие виды учебной деятельности обучающегося и требования к результатам освоения образовательной программы.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560A06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7</w:t>
            </w:r>
          </w:p>
        </w:tc>
        <w:tc>
          <w:tcPr>
            <w:tcW w:w="6411" w:type="dxa"/>
          </w:tcPr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Укажите один или несколько принципов государственной политики и правового регулирования отношений в сфере образования:</w:t>
            </w:r>
          </w:p>
          <w:p w:rsidR="006368C2" w:rsidRDefault="006368C2" w:rsidP="00F347C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8"/>
              <w:jc w:val="both"/>
            </w:pPr>
            <w:r>
              <w:t xml:space="preserve"> 1. Признание приоритетности образования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основе;</w:t>
            </w:r>
          </w:p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2. Автономия образовательных организаций, академические права и свободы педагогических работников и обучающихся, предусмотренные настоящим Федеральным законом, информационная открытость и публичная отчетность образовательных организаций;</w:t>
            </w:r>
          </w:p>
          <w:p w:rsidR="006368C2" w:rsidRDefault="006368C2" w:rsidP="00F347C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3. Недопустимость ограничения или устранения конкуренции в сфере образования;</w:t>
            </w:r>
          </w:p>
          <w:p w:rsidR="006368C2" w:rsidRPr="008366C8" w:rsidRDefault="006368C2" w:rsidP="00F347C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С</w:t>
            </w:r>
            <w:r>
              <w:t>оздание правовых, экономических и финансовых условий для свободного функционирования и развития системы образования Российской Федерации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560A06" w:rsidTr="006368C2">
        <w:tc>
          <w:tcPr>
            <w:tcW w:w="988" w:type="dxa"/>
          </w:tcPr>
          <w:p w:rsidR="006368C2" w:rsidRPr="00560A06" w:rsidRDefault="006368C2" w:rsidP="007D3F53">
            <w:pPr>
              <w:jc w:val="center"/>
            </w:pPr>
            <w:r>
              <w:t>8</w:t>
            </w:r>
          </w:p>
        </w:tc>
        <w:tc>
          <w:tcPr>
            <w:tcW w:w="6411" w:type="dxa"/>
          </w:tcPr>
          <w:p w:rsidR="006368C2" w:rsidRDefault="006368C2" w:rsidP="00F347CC">
            <w:pPr>
              <w:tabs>
                <w:tab w:val="left" w:pos="0"/>
                <w:tab w:val="left" w:pos="567"/>
              </w:tabs>
              <w:jc w:val="both"/>
            </w:pPr>
            <w:r>
              <w:t xml:space="preserve">Выберите определение термина «федеральный государственный образовательный </w:t>
            </w:r>
            <w:hyperlink w:anchor="Par345" w:tooltip="Статья 11. Федеральные государственные образовательные стандарты и федеральные государственные требования. Образовательные стандарты и самостоятельно устанавливаемые требования" w:history="1">
              <w:r w:rsidRPr="00F512E8">
                <w:t>стандарт</w:t>
              </w:r>
            </w:hyperlink>
            <w:r w:rsidRPr="00F512E8">
              <w:t>»</w:t>
            </w:r>
            <w:r>
              <w:t>, установленное Законом «Об образовании в Российской Федерации»:</w:t>
            </w:r>
          </w:p>
          <w:p w:rsidR="006368C2" w:rsidRDefault="006368C2" w:rsidP="00F347CC">
            <w:pPr>
              <w:tabs>
                <w:tab w:val="left" w:pos="0"/>
                <w:tab w:val="left" w:pos="567"/>
              </w:tabs>
              <w:jc w:val="both"/>
              <w:rPr>
                <w:b/>
                <w:bCs/>
              </w:rPr>
            </w:pPr>
            <w:r w:rsidRPr="00F347CC">
              <w:t>1. Совокупность</w:t>
            </w:r>
            <w:r>
              <w:t xml:space="preserve"> обязательных требований к высшему образованию (бакалавриату, специалитету, магистратуре, подготовке кадров высшей </w:t>
            </w:r>
            <w:r>
              <w:lastRenderedPageBreak/>
              <w:t xml:space="preserve">квалификации по программам ординатуры и программам ассистентуры-стажировки) по специальностям и направлениям подготовки, утвержденных образовательными организациями высшего образования, определенными настоящим Федеральным </w:t>
            </w:r>
            <w:hyperlink w:anchor="Par378" w:tooltip="10. Московский государственный университет имени М.В. Ломоносова, Санкт-Петербургский государственный университет, образовательные организации высшего образования, в отношении которых установлена категория &quot;федеральный университет&quot; или &quot;национальный исследоват" w:history="1">
              <w:r w:rsidRPr="009B5DA0">
                <w:t>законом</w:t>
              </w:r>
            </w:hyperlink>
            <w:r w:rsidRPr="009B5DA0">
              <w:t xml:space="preserve"> или указом Президента </w:t>
            </w:r>
            <w:r>
              <w:t>Российской Федерации;</w:t>
            </w:r>
          </w:p>
          <w:p w:rsidR="006368C2" w:rsidRDefault="006368C2" w:rsidP="00F347CC">
            <w:pPr>
              <w:tabs>
                <w:tab w:val="left" w:pos="0"/>
                <w:tab w:val="left" w:pos="567"/>
              </w:tabs>
              <w:jc w:val="both"/>
            </w:pPr>
            <w:r>
              <w:t>2. Совокупность обязательных требований к образованию определенного уровня и (или) к профессии, специальности и направлению подготовки, утвержденных в зависимости от уровня образования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образования;</w:t>
            </w:r>
          </w:p>
          <w:p w:rsidR="006368C2" w:rsidRPr="00F347CC" w:rsidRDefault="006368C2" w:rsidP="00F347CC">
            <w:pPr>
              <w:tabs>
                <w:tab w:val="left" w:pos="0"/>
                <w:tab w:val="left" w:pos="567"/>
              </w:tabs>
              <w:jc w:val="both"/>
            </w:pPr>
            <w:r w:rsidRPr="00F347CC">
              <w:t xml:space="preserve">3. </w:t>
            </w:r>
            <w:r>
              <w:t>Обязательные требования к программам подготовки научных и научно-педагогических кадров в аспирантуре (адъюнктуре) и дополнительным предпрофессиональным программам, устанавливаемые уполномоченными федеральными органами исполнительной власти;</w:t>
            </w:r>
          </w:p>
          <w:p w:rsidR="006368C2" w:rsidRPr="00443BAA" w:rsidRDefault="006368C2" w:rsidP="00811FCE">
            <w:pPr>
              <w:tabs>
                <w:tab w:val="left" w:pos="0"/>
                <w:tab w:val="left" w:pos="567"/>
              </w:tabs>
              <w:jc w:val="both"/>
              <w:rPr>
                <w:b/>
                <w:bCs/>
              </w:rPr>
            </w:pPr>
            <w:r>
              <w:t xml:space="preserve">4. Обязательные требования к программам подготовки научных и научно-педагогических кадров в аспирантуре (адъюнктуре), устанавливаемые образовательными организациями высшего образования, определенными настоящим </w:t>
            </w:r>
            <w:r w:rsidRPr="009B5DA0">
              <w:t xml:space="preserve">Федеральным </w:t>
            </w:r>
            <w:hyperlink w:anchor="Par380" w:tooltip="11. Образовательные организации высшего образования, указанные в части 10 настоящей статьи, вправе разрабатывать и утверждать самостоятельно устанавливаемые требования, которые не могут быть ниже федеральных государственных требований." w:history="1">
              <w:r w:rsidRPr="009B5DA0">
                <w:t>законом</w:t>
              </w:r>
            </w:hyperlink>
            <w:r w:rsidRPr="009B5DA0">
              <w:t xml:space="preserve"> или указом Президент</w:t>
            </w:r>
            <w:r>
              <w:t>а Российской Федерации.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919" w:type="dxa"/>
          </w:tcPr>
          <w:p w:rsidR="006368C2" w:rsidRPr="00560A06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lastRenderedPageBreak/>
              <w:t>9</w:t>
            </w:r>
          </w:p>
        </w:tc>
        <w:tc>
          <w:tcPr>
            <w:tcW w:w="6411" w:type="dxa"/>
          </w:tcPr>
          <w:p w:rsidR="006368C2" w:rsidRPr="008366C8" w:rsidRDefault="006368C2" w:rsidP="007D3F5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Вид образования, который направлен на приобретение обучающимися в процессе освоения основных профессиональных образовательных программ знаний, умений, навыков и формирование компетенции определенных уровня и объема, позволяющих вести профессиональную деятельность в определенной сфере и (или) выполнять работу по конкретным профессии или специальности, - это ……… образование.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10</w:t>
            </w:r>
          </w:p>
        </w:tc>
        <w:tc>
          <w:tcPr>
            <w:tcW w:w="6411" w:type="dxa"/>
          </w:tcPr>
          <w:p w:rsidR="006368C2" w:rsidRPr="008366C8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образования, - это ….. образование.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11</w:t>
            </w:r>
          </w:p>
        </w:tc>
        <w:tc>
          <w:tcPr>
            <w:tcW w:w="6411" w:type="dxa"/>
          </w:tcPr>
          <w:p w:rsidR="006368C2" w:rsidRPr="008366C8" w:rsidRDefault="006368C2" w:rsidP="007D3F5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 xml:space="preserve">Некоммерческая организация, осуществляющая на основании </w:t>
            </w:r>
            <w:hyperlink w:anchor="Par2140" w:tooltip="4. В соответствующую запись в реестре лицензий на осуществление образовательной деятельности по каждому лицензиату включаются сведения о видах образования, об уровнях образования (в отношении профессионального образования также сведения о профессиях, специальн" w:history="1">
              <w:r w:rsidRPr="008F4998">
                <w:t>лицензии</w:t>
              </w:r>
            </w:hyperlink>
            <w:r w:rsidRPr="008F4998">
              <w:t xml:space="preserve"> о</w:t>
            </w:r>
            <w:r>
              <w:t>бразовательную деятельность в качестве основного вида деятельности в соответствии с целями, ради достижения которых такая организация создана, - это ……. организация.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12</w:t>
            </w:r>
          </w:p>
        </w:tc>
        <w:tc>
          <w:tcPr>
            <w:tcW w:w="6411" w:type="dxa"/>
          </w:tcPr>
          <w:p w:rsidR="006368C2" w:rsidRPr="008366C8" w:rsidRDefault="006368C2" w:rsidP="007D3F5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Для размещения информации на сайте образовательной организацией должен быть создан специальный раздел «……………».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13</w:t>
            </w:r>
          </w:p>
        </w:tc>
        <w:tc>
          <w:tcPr>
            <w:tcW w:w="6411" w:type="dxa"/>
          </w:tcPr>
          <w:p w:rsidR="006368C2" w:rsidRPr="008366C8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Информация на официальном сайте образовательной организации обязательно размещается на …….. языке.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14</w:t>
            </w:r>
          </w:p>
        </w:tc>
        <w:tc>
          <w:tcPr>
            <w:tcW w:w="6411" w:type="dxa"/>
          </w:tcPr>
          <w:p w:rsidR="006368C2" w:rsidRPr="00443BAA" w:rsidRDefault="006368C2" w:rsidP="00D2472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t>Требования к структуре официального сайта образовательной организации и формату представления сведений на нем установлены ………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15</w:t>
            </w:r>
          </w:p>
        </w:tc>
        <w:tc>
          <w:tcPr>
            <w:tcW w:w="6411" w:type="dxa"/>
          </w:tcPr>
          <w:p w:rsidR="006368C2" w:rsidRPr="008366C8" w:rsidRDefault="006368C2" w:rsidP="00AE5C7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Образовательная организация обновляет сведения, перечисленные в п.п. 3-15 Правил размещения на официальном сайте, не позднее ….. рабочих дней со дня их создания, получения или внесения в них соответствующих изменений. 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16</w:t>
            </w:r>
          </w:p>
        </w:tc>
        <w:tc>
          <w:tcPr>
            <w:tcW w:w="6411" w:type="dxa"/>
          </w:tcPr>
          <w:p w:rsidR="006368C2" w:rsidRDefault="006368C2" w:rsidP="00AE5C7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AE5C75">
              <w:t xml:space="preserve">Что </w:t>
            </w:r>
            <w:r>
              <w:t xml:space="preserve">не </w:t>
            </w:r>
            <w:r w:rsidRPr="00AE5C75">
              <w:t>указывается при размещении информации о руководителе образовательной организации</w:t>
            </w:r>
            <w:r>
              <w:t>:</w:t>
            </w:r>
          </w:p>
          <w:p w:rsidR="006368C2" w:rsidRDefault="006368C2" w:rsidP="00AE5C7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1. </w:t>
            </w:r>
            <w:r>
              <w:t>Фамилия, имя, отчество;</w:t>
            </w:r>
          </w:p>
          <w:p w:rsidR="006368C2" w:rsidRDefault="006368C2" w:rsidP="00AE5C7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Семейное положение;</w:t>
            </w:r>
          </w:p>
          <w:p w:rsidR="006368C2" w:rsidRDefault="006368C2" w:rsidP="00AE5C7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Домашний адрес;</w:t>
            </w:r>
          </w:p>
          <w:p w:rsidR="006368C2" w:rsidRPr="008366C8" w:rsidRDefault="006368C2" w:rsidP="00AE5C7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Контактный номер телефона?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17</w:t>
            </w:r>
          </w:p>
        </w:tc>
        <w:tc>
          <w:tcPr>
            <w:tcW w:w="6411" w:type="dxa"/>
          </w:tcPr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При размещении информации о реализуемых образовательных программах высшего образования обязательно необходимо указывать:</w:t>
            </w:r>
          </w:p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1. Ф</w:t>
            </w:r>
            <w:r>
              <w:t>орму обучения;</w:t>
            </w:r>
          </w:p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2. Н</w:t>
            </w:r>
            <w:r>
              <w:t>ормативный срок обучения;</w:t>
            </w:r>
          </w:p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3. С</w:t>
            </w:r>
            <w:r>
              <w:t xml:space="preserve">ведения о наличии или об отсутствии государственной аккредитации </w:t>
            </w:r>
            <w:r>
              <w:lastRenderedPageBreak/>
              <w:t>образовательной деятельности по реализуемым образовательным программам;</w:t>
            </w:r>
          </w:p>
          <w:p w:rsidR="006368C2" w:rsidRPr="008366C8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С</w:t>
            </w:r>
            <w:r>
              <w:t>ведения о наличии или об отсутствии общественно-профессиональной аккредитации образовательной деятельности по реализуемым образовательным программам.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lastRenderedPageBreak/>
              <w:t>18</w:t>
            </w:r>
          </w:p>
        </w:tc>
        <w:tc>
          <w:tcPr>
            <w:tcW w:w="6411" w:type="dxa"/>
          </w:tcPr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На каком(-их) языке(-ах) может размещаться информация на официальном сайте образовательной организации:</w:t>
            </w:r>
          </w:p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 На русском языке;</w:t>
            </w:r>
          </w:p>
          <w:p w:rsidR="006368C2" w:rsidRDefault="006368C2" w:rsidP="007D3F5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2. На иностранном языке;</w:t>
            </w:r>
          </w:p>
          <w:p w:rsidR="006368C2" w:rsidRDefault="006368C2" w:rsidP="002662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3. </w:t>
            </w:r>
            <w:r>
              <w:t>На государственных языках республик, входящих в состав Российской Федерации;</w:t>
            </w:r>
          </w:p>
          <w:p w:rsidR="006368C2" w:rsidRPr="008366C8" w:rsidRDefault="006368C2" w:rsidP="002662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На всех перечисленных?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19</w:t>
            </w:r>
          </w:p>
        </w:tc>
        <w:tc>
          <w:tcPr>
            <w:tcW w:w="6411" w:type="dxa"/>
          </w:tcPr>
          <w:p w:rsidR="006368C2" w:rsidRDefault="006368C2" w:rsidP="006512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Какие требования к образовательной программе магистратуры устанавливает ФГОС ВО:</w:t>
            </w:r>
          </w:p>
          <w:p w:rsidR="006368C2" w:rsidRDefault="006368C2" w:rsidP="002662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1. Общесистемные; к материально-техническому, учебно-методическому обеспечению; к кадровым условиям реализации программы магистратуры, к финансовым условиям реализации программы магистратуры; к применяемым механизмам оценки качества образовательной деятельности и подготовки обучающихся;</w:t>
            </w:r>
          </w:p>
          <w:p w:rsidR="006368C2" w:rsidRDefault="006368C2" w:rsidP="002662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2. Общесистемные; к материально-техническому обеспечению; к кадровым условиям реализации программы магистратуры; к финансовым условиям реализации программы магистратуры; к применяемым механизмам оценки качества образовательной деятельности и подготовки обучающихся;</w:t>
            </w:r>
          </w:p>
          <w:p w:rsidR="006368C2" w:rsidRDefault="006368C2" w:rsidP="00B6272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3. К материально-техническому, учебно-методическому обеспечению; к кадровым условиям реализации программы магистратуры; к финансовым условиям реализации программы магистратуры; к применяемым механизмам оценки качества образовательной деятельности;</w:t>
            </w:r>
          </w:p>
          <w:p w:rsidR="006368C2" w:rsidRPr="008366C8" w:rsidRDefault="006368C2" w:rsidP="00B6272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4. Общесистемные; к материально-техническому, учебно-методическому обеспечению; к кадровым условиям реализации программы магистратуры; к применяемым механизмам оценки качества образовательной деятельности и подготовки обучающихся?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7D3F53">
            <w:pPr>
              <w:jc w:val="center"/>
            </w:pPr>
            <w:r>
              <w:t>20</w:t>
            </w:r>
          </w:p>
        </w:tc>
        <w:tc>
          <w:tcPr>
            <w:tcW w:w="6411" w:type="dxa"/>
          </w:tcPr>
          <w:p w:rsidR="006368C2" w:rsidRDefault="006368C2" w:rsidP="0065127D">
            <w:pPr>
              <w:tabs>
                <w:tab w:val="left" w:pos="7230"/>
              </w:tabs>
              <w:jc w:val="both"/>
            </w:pPr>
            <w:r>
              <w:t>Каким требованиям обязательно должна удовлетворять электронная информационно-образовательная среда университета при реализации образовательной программы «Механика процессов обработки давлением» в очной форме:</w:t>
            </w:r>
          </w:p>
          <w:p w:rsidR="006368C2" w:rsidRDefault="006368C2" w:rsidP="0065127D">
            <w:pPr>
              <w:tabs>
                <w:tab w:val="left" w:pos="7230"/>
              </w:tabs>
              <w:jc w:val="both"/>
            </w:pPr>
            <w:r>
              <w:rPr>
                <w:color w:val="000000"/>
              </w:rPr>
              <w:t xml:space="preserve">1. </w:t>
            </w:r>
            <w:r>
              <w:t>Обеспечивать доступ к учебным планам, рабочим программам;</w:t>
            </w:r>
          </w:p>
          <w:p w:rsidR="006368C2" w:rsidRDefault="006368C2" w:rsidP="0065127D">
            <w:pPr>
              <w:tabs>
                <w:tab w:val="left" w:pos="7230"/>
              </w:tabs>
              <w:jc w:val="both"/>
            </w:pPr>
            <w:r>
              <w:rPr>
                <w:color w:val="000000"/>
              </w:rPr>
              <w:t xml:space="preserve">2. </w:t>
            </w:r>
            <w:r>
              <w:t>Обеспечивать формирование электронного портфолио обучающегося;</w:t>
            </w:r>
          </w:p>
          <w:p w:rsidR="006368C2" w:rsidRDefault="006368C2" w:rsidP="0065127D">
            <w:pPr>
              <w:tabs>
                <w:tab w:val="left" w:pos="7230"/>
              </w:tabs>
              <w:jc w:val="both"/>
            </w:pPr>
            <w:r>
              <w:rPr>
                <w:color w:val="000000"/>
              </w:rPr>
              <w:t xml:space="preserve">3. </w:t>
            </w:r>
            <w:r>
              <w:t>Обеспечивать доступ к электронным учебным изданиям и электронным образовательным ресурсам, указанных в рабочих программах дисциплин;</w:t>
            </w:r>
          </w:p>
          <w:p w:rsidR="006368C2" w:rsidRPr="008366C8" w:rsidRDefault="006368C2" w:rsidP="0065127D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>
              <w:t>Обеспечивать сохранение выполненных обучающимися работ и оценок за эти работы?</w:t>
            </w:r>
          </w:p>
        </w:tc>
        <w:tc>
          <w:tcPr>
            <w:tcW w:w="1349" w:type="dxa"/>
          </w:tcPr>
          <w:p w:rsidR="006368C2" w:rsidRPr="008160BB" w:rsidRDefault="006368C2" w:rsidP="007D3F53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</w:tcPr>
          <w:p w:rsidR="006368C2" w:rsidRPr="008366C8" w:rsidRDefault="006368C2" w:rsidP="007D3F53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8366C8" w:rsidRDefault="006368C2" w:rsidP="00377865">
            <w:pPr>
              <w:jc w:val="center"/>
            </w:pPr>
            <w:r>
              <w:t>21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Default="006368C2" w:rsidP="00377865">
            <w:pPr>
              <w:tabs>
                <w:tab w:val="left" w:pos="7230"/>
              </w:tabs>
              <w:jc w:val="both"/>
            </w:pPr>
            <w:r>
              <w:t>В соответствии с ФГОС ВО качество образовательной деятельности и подготовки обучающихся по программе магистратуры оценивается:</w:t>
            </w:r>
          </w:p>
          <w:p w:rsidR="006368C2" w:rsidRDefault="006368C2" w:rsidP="00377865">
            <w:pPr>
              <w:tabs>
                <w:tab w:val="left" w:pos="7230"/>
              </w:tabs>
              <w:jc w:val="both"/>
            </w:pPr>
            <w:r>
              <w:t>1. Системой внутренней оценки качества образовательной деятельности;</w:t>
            </w:r>
          </w:p>
          <w:p w:rsidR="006368C2" w:rsidRDefault="006368C2" w:rsidP="00377865">
            <w:pPr>
              <w:tabs>
                <w:tab w:val="left" w:pos="7230"/>
              </w:tabs>
              <w:jc w:val="both"/>
            </w:pPr>
            <w:r>
              <w:t>2. Системой внешней оценки качества образовательной деятельности в рамках процедуры государственной аккредитации;</w:t>
            </w:r>
          </w:p>
          <w:p w:rsidR="006368C2" w:rsidRDefault="006368C2" w:rsidP="00377865">
            <w:pPr>
              <w:tabs>
                <w:tab w:val="left" w:pos="7230"/>
              </w:tabs>
              <w:jc w:val="both"/>
            </w:pPr>
            <w:r>
              <w:t>3. Системой внутренней оценки качества образовательной деятельности в рамках профессионально-общественной аккредитации;</w:t>
            </w:r>
          </w:p>
          <w:p w:rsidR="006368C2" w:rsidRPr="0065127D" w:rsidRDefault="006368C2" w:rsidP="00377865">
            <w:pPr>
              <w:tabs>
                <w:tab w:val="left" w:pos="7230"/>
              </w:tabs>
              <w:jc w:val="both"/>
            </w:pPr>
            <w:r>
              <w:t>4. В рамках государственного контроля качества образования, проводимого Федеральной службой по надзору в сфере образования и науки.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65127D" w:rsidRDefault="006368C2" w:rsidP="00377865">
            <w:pPr>
              <w:jc w:val="center"/>
              <w:rPr>
                <w:bCs/>
                <w:sz w:val="24"/>
                <w:szCs w:val="24"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8366C8" w:rsidRDefault="006368C2" w:rsidP="00377865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8366C8" w:rsidRDefault="006368C2" w:rsidP="00EB34A0">
            <w:pPr>
              <w:jc w:val="center"/>
            </w:pPr>
            <w:r>
              <w:t>22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65127D" w:rsidRDefault="006368C2" w:rsidP="00EB34A0">
            <w:pPr>
              <w:tabs>
                <w:tab w:val="left" w:pos="7230"/>
              </w:tabs>
              <w:jc w:val="both"/>
            </w:pPr>
            <w:r>
              <w:t>Опишите, какие знания, полученные Вами при изучении дисциплины «Основы законодательства в сфере образования», позволят Вам принимать участие в работе по организации учебного процесса в университете.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65127D" w:rsidRDefault="006368C2" w:rsidP="00053DC6">
            <w:pPr>
              <w:jc w:val="center"/>
              <w:rPr>
                <w:bCs/>
                <w:sz w:val="24"/>
                <w:szCs w:val="24"/>
              </w:rPr>
            </w:pPr>
            <w:r w:rsidRPr="008160BB">
              <w:rPr>
                <w:bCs/>
                <w:sz w:val="24"/>
                <w:szCs w:val="24"/>
              </w:rPr>
              <w:t>УК-1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8366C8" w:rsidRDefault="006368C2" w:rsidP="00053DC6">
            <w:pPr>
              <w:jc w:val="center"/>
            </w:pPr>
            <w:r>
              <w:t>5</w:t>
            </w:r>
          </w:p>
        </w:tc>
      </w:tr>
    </w:tbl>
    <w:p w:rsidR="003F7D3F" w:rsidRDefault="003F7D3F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:rsidR="00263FE8" w:rsidRPr="00263FE8" w:rsidRDefault="003F7D3F" w:rsidP="00263FE8">
      <w:pPr>
        <w:jc w:val="both"/>
        <w:rPr>
          <w:color w:val="000000"/>
          <w:sz w:val="24"/>
          <w:szCs w:val="24"/>
        </w:rPr>
      </w:pPr>
      <w:r w:rsidRPr="00263FE8">
        <w:rPr>
          <w:b/>
          <w:sz w:val="24"/>
          <w:szCs w:val="24"/>
        </w:rPr>
        <w:lastRenderedPageBreak/>
        <w:t>ПСК-5.0</w:t>
      </w:r>
      <w:r w:rsidR="00263FE8" w:rsidRPr="00263FE8">
        <w:rPr>
          <w:b/>
          <w:sz w:val="24"/>
          <w:szCs w:val="24"/>
        </w:rPr>
        <w:t xml:space="preserve">4 </w:t>
      </w:r>
      <w:proofErr w:type="gramStart"/>
      <w:r w:rsidR="00263FE8" w:rsidRPr="00263FE8">
        <w:rPr>
          <w:color w:val="000000"/>
          <w:sz w:val="24"/>
          <w:szCs w:val="24"/>
        </w:rPr>
        <w:t>Способен</w:t>
      </w:r>
      <w:proofErr w:type="gramEnd"/>
      <w:r w:rsidR="00263FE8" w:rsidRPr="00263FE8">
        <w:rPr>
          <w:color w:val="000000"/>
          <w:sz w:val="24"/>
          <w:szCs w:val="24"/>
        </w:rPr>
        <w:t xml:space="preserve"> принимать непосредственное участие в учебной и учебно-методической работе кафедр и других учебных подразделений по соответствующему направлению подготовки</w:t>
      </w:r>
      <w:r w:rsidR="006368C2">
        <w:rPr>
          <w:color w:val="000000"/>
          <w:sz w:val="24"/>
          <w:szCs w:val="24"/>
        </w:rPr>
        <w:t>.</w:t>
      </w:r>
    </w:p>
    <w:p w:rsidR="003F7D3F" w:rsidRDefault="003F7D3F" w:rsidP="003F7D3F">
      <w:pPr>
        <w:jc w:val="both"/>
        <w:rPr>
          <w:b/>
          <w:sz w:val="24"/>
          <w:szCs w:val="24"/>
        </w:rPr>
      </w:pP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411"/>
        <w:gridCol w:w="1283"/>
        <w:gridCol w:w="919"/>
      </w:tblGrid>
      <w:tr w:rsidR="006368C2" w:rsidRPr="008366C8" w:rsidTr="006368C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368C2" w:rsidRPr="008366C8" w:rsidRDefault="006368C2" w:rsidP="002769CE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411" w:type="dxa"/>
            <w:tcBorders>
              <w:top w:val="single" w:sz="4" w:space="0" w:color="auto"/>
            </w:tcBorders>
            <w:vAlign w:val="center"/>
          </w:tcPr>
          <w:p w:rsidR="006368C2" w:rsidRPr="008366C8" w:rsidRDefault="006368C2" w:rsidP="002769CE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6368C2" w:rsidRPr="008366C8" w:rsidRDefault="006368C2" w:rsidP="002769CE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6368C2" w:rsidRPr="008366C8" w:rsidRDefault="006368C2" w:rsidP="002769C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368C2" w:rsidRPr="00560A06" w:rsidTr="006368C2">
        <w:tc>
          <w:tcPr>
            <w:tcW w:w="988" w:type="dxa"/>
          </w:tcPr>
          <w:p w:rsidR="006368C2" w:rsidRPr="00560A06" w:rsidRDefault="006368C2" w:rsidP="008160BB">
            <w:pPr>
              <w:jc w:val="center"/>
            </w:pPr>
            <w:r>
              <w:t>1</w:t>
            </w:r>
          </w:p>
        </w:tc>
        <w:tc>
          <w:tcPr>
            <w:tcW w:w="6411" w:type="dxa"/>
          </w:tcPr>
          <w:p w:rsidR="006368C2" w:rsidRDefault="006368C2" w:rsidP="008160BB">
            <w:pPr>
              <w:shd w:val="clear" w:color="auto" w:fill="FFFFFF"/>
              <w:tabs>
                <w:tab w:val="left" w:pos="567"/>
              </w:tabs>
            </w:pPr>
            <w:r>
              <w:t>Выберите определение термина «учебный план», установленное Законом «Об образовании в Российской Федерации»:</w:t>
            </w:r>
          </w:p>
          <w:p w:rsidR="006368C2" w:rsidRDefault="006368C2" w:rsidP="00811FCE">
            <w:pPr>
              <w:shd w:val="clear" w:color="auto" w:fill="FFFFFF"/>
              <w:tabs>
                <w:tab w:val="left" w:pos="567"/>
              </w:tabs>
              <w:jc w:val="both"/>
            </w:pPr>
            <w:r w:rsidRPr="00811FCE">
              <w:t xml:space="preserve">1. </w:t>
            </w:r>
            <w:r>
              <w:t>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практики;</w:t>
            </w:r>
          </w:p>
          <w:p w:rsidR="006368C2" w:rsidRDefault="006368C2" w:rsidP="00811FCE">
            <w:pPr>
              <w:shd w:val="clear" w:color="auto" w:fill="FFFFFF"/>
              <w:tabs>
                <w:tab w:val="left" w:pos="567"/>
              </w:tabs>
              <w:jc w:val="both"/>
            </w:pPr>
            <w:r>
              <w:t>2. Документ, определяющий порядок проведения занятий по дисциплине (модулю);</w:t>
            </w:r>
          </w:p>
          <w:p w:rsidR="006368C2" w:rsidRDefault="006368C2" w:rsidP="00811FCE">
            <w:pPr>
              <w:shd w:val="clear" w:color="auto" w:fill="FFFFFF"/>
              <w:tabs>
                <w:tab w:val="left" w:pos="567"/>
              </w:tabs>
              <w:jc w:val="both"/>
            </w:pPr>
            <w:r>
              <w:t>3.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 формы промежуточной аттестации обучающихся;</w:t>
            </w:r>
          </w:p>
          <w:p w:rsidR="006368C2" w:rsidRPr="00811FCE" w:rsidRDefault="006368C2" w:rsidP="00811FCE">
            <w:pPr>
              <w:shd w:val="clear" w:color="auto" w:fill="FFFFFF"/>
              <w:tabs>
                <w:tab w:val="left" w:pos="567"/>
              </w:tabs>
              <w:jc w:val="both"/>
            </w:pPr>
            <w:r>
              <w:t>4. План образовательной деятельности организации, осуществляющей образовательную деятельность.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560A06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560A06" w:rsidTr="006368C2">
        <w:tc>
          <w:tcPr>
            <w:tcW w:w="988" w:type="dxa"/>
          </w:tcPr>
          <w:p w:rsidR="006368C2" w:rsidRPr="00560A06" w:rsidRDefault="006368C2" w:rsidP="008160BB">
            <w:pPr>
              <w:jc w:val="center"/>
            </w:pPr>
            <w:r>
              <w:t>2</w:t>
            </w:r>
          </w:p>
        </w:tc>
        <w:tc>
          <w:tcPr>
            <w:tcW w:w="6411" w:type="dxa"/>
          </w:tcPr>
          <w:p w:rsidR="006368C2" w:rsidRDefault="006368C2" w:rsidP="008160BB">
            <w:pPr>
              <w:tabs>
                <w:tab w:val="left" w:pos="567"/>
              </w:tabs>
            </w:pPr>
            <w:r>
              <w:t>Выберите определение термина «педагогический работник», установленное Законом «Об образовании в Российской Федерации»:</w:t>
            </w:r>
          </w:p>
          <w:p w:rsidR="006368C2" w:rsidRDefault="006368C2" w:rsidP="00811FCE">
            <w:pPr>
              <w:tabs>
                <w:tab w:val="left" w:pos="567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>Физическое лицо, осуществляющее образовательную деятельность и выполняющее обязанности по обучению, воспитанию обучающихся и (или) организации образовательной деятельности;</w:t>
            </w:r>
          </w:p>
          <w:p w:rsidR="006368C2" w:rsidRDefault="006368C2" w:rsidP="008160BB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2. Ф</w:t>
            </w:r>
            <w:r>
              <w:t>изическое лицо, которое состоит в трудовых, служебных отношениях с организацией, осуществляющей образовательную деятельность, и выполняет обязанности по обучению, воспитанию обучающихся и (или) организации образовательной деятельности;</w:t>
            </w:r>
          </w:p>
          <w:p w:rsidR="006368C2" w:rsidRDefault="006368C2" w:rsidP="008160BB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3. Ф</w:t>
            </w:r>
            <w:r>
              <w:t>изическое лицо, которое состоит в трудовых, служебных отношениях с организацией, осуществляющей образовательную деятельность;</w:t>
            </w:r>
          </w:p>
          <w:p w:rsidR="006368C2" w:rsidRPr="00560A06" w:rsidRDefault="006368C2" w:rsidP="008160BB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4. Р</w:t>
            </w:r>
            <w:r>
              <w:t>аботник университета, колледжа, школы.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560A06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3</w:t>
            </w:r>
          </w:p>
        </w:tc>
        <w:tc>
          <w:tcPr>
            <w:tcW w:w="6411" w:type="dxa"/>
          </w:tcPr>
          <w:p w:rsidR="006368C2" w:rsidRDefault="006368C2" w:rsidP="00D16FB3">
            <w:pPr>
              <w:tabs>
                <w:tab w:val="left" w:pos="567"/>
              </w:tabs>
              <w:jc w:val="both"/>
            </w:pPr>
            <w:r>
              <w:t>Выберите определение термина «практическая подготовка», установленное Законом «Об образовании в Российской Федерации»:</w:t>
            </w:r>
          </w:p>
          <w:p w:rsidR="006368C2" w:rsidRDefault="006368C2" w:rsidP="00D16FB3">
            <w:pPr>
              <w:tabs>
                <w:tab w:val="left" w:pos="567"/>
              </w:tabs>
              <w:jc w:val="both"/>
            </w:pPr>
            <w:r>
              <w:t>1.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программы;</w:t>
            </w:r>
          </w:p>
          <w:p w:rsidR="006368C2" w:rsidRDefault="006368C2" w:rsidP="00D16FB3">
            <w:pPr>
              <w:tabs>
                <w:tab w:val="left" w:pos="567"/>
              </w:tabs>
              <w:jc w:val="both"/>
            </w:pPr>
            <w:r>
              <w:t>2.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деятельностью;</w:t>
            </w:r>
          </w:p>
          <w:p w:rsidR="006368C2" w:rsidRDefault="006368C2" w:rsidP="00D16FB3">
            <w:pPr>
              <w:tabs>
                <w:tab w:val="left" w:pos="567"/>
              </w:tabs>
              <w:jc w:val="both"/>
            </w:pPr>
            <w:r>
              <w:t>3.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компетенций;</w:t>
            </w:r>
          </w:p>
          <w:p w:rsidR="006368C2" w:rsidRPr="008366C8" w:rsidRDefault="006368C2" w:rsidP="00D16FB3">
            <w:pPr>
              <w:tabs>
                <w:tab w:val="left" w:pos="567"/>
              </w:tabs>
              <w:jc w:val="both"/>
            </w:pPr>
            <w:r>
              <w:t>4.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по профилю соответствующей образовательной программы.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4</w:t>
            </w:r>
          </w:p>
        </w:tc>
        <w:tc>
          <w:tcPr>
            <w:tcW w:w="6411" w:type="dxa"/>
          </w:tcPr>
          <w:p w:rsidR="006368C2" w:rsidRPr="008366C8" w:rsidRDefault="006368C2" w:rsidP="002627D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Должности профессорско-преподавательского состава, имеющиеся в штатном расписании БГТУ: ………, з</w:t>
            </w:r>
            <w:r w:rsidRPr="00412338">
              <w:t>аведующий кафедрой</w:t>
            </w:r>
            <w:r>
              <w:t>, п</w:t>
            </w:r>
            <w:r w:rsidRPr="00412338">
              <w:t>рофессор</w:t>
            </w:r>
            <w:r>
              <w:t>, д</w:t>
            </w:r>
            <w:r w:rsidRPr="00412338">
              <w:t>оцент</w:t>
            </w:r>
            <w:r>
              <w:t>, с</w:t>
            </w:r>
            <w:r w:rsidRPr="00412338">
              <w:t>тарший преподаватель</w:t>
            </w:r>
            <w:r>
              <w:t>, п</w:t>
            </w:r>
            <w:r w:rsidRPr="00412338">
              <w:t>реподаватель</w:t>
            </w:r>
            <w:r>
              <w:t>, а</w:t>
            </w:r>
            <w:r w:rsidRPr="00412338">
              <w:t>ссистент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5</w:t>
            </w:r>
          </w:p>
        </w:tc>
        <w:tc>
          <w:tcPr>
            <w:tcW w:w="6411" w:type="dxa"/>
          </w:tcPr>
          <w:p w:rsidR="006368C2" w:rsidRDefault="006368C2" w:rsidP="008160BB">
            <w:pPr>
              <w:tabs>
                <w:tab w:val="left" w:pos="0"/>
                <w:tab w:val="left" w:pos="567"/>
              </w:tabs>
            </w:pPr>
            <w:r>
              <w:t>Укажите квалификационные требования к должности профессорско-преподавательского состава «ассистент»:</w:t>
            </w:r>
          </w:p>
          <w:p w:rsidR="006368C2" w:rsidRDefault="006368C2" w:rsidP="002627D7">
            <w:pPr>
              <w:tabs>
                <w:tab w:val="left" w:pos="0"/>
                <w:tab w:val="left" w:pos="567"/>
              </w:tabs>
              <w:jc w:val="both"/>
            </w:pPr>
            <w:r>
              <w:lastRenderedPageBreak/>
              <w:t xml:space="preserve">1. </w:t>
            </w:r>
            <w:r w:rsidRPr="001E1813">
              <w:t>Высшее образование и стаж работы в образовательном учреждении не менее 1 года, при наличии послевузовского профессионального образования (аспирантура, ординатура, адъюнктура) или ученой степени кандидата наук - без предъявления требований к стажу работы</w:t>
            </w:r>
            <w:r>
              <w:t>;</w:t>
            </w:r>
          </w:p>
          <w:p w:rsidR="006368C2" w:rsidRDefault="006368C2" w:rsidP="002627D7">
            <w:pPr>
              <w:tabs>
                <w:tab w:val="left" w:pos="0"/>
                <w:tab w:val="left" w:pos="567"/>
              </w:tabs>
              <w:jc w:val="both"/>
            </w:pPr>
            <w:r>
              <w:t xml:space="preserve">2. </w:t>
            </w:r>
            <w:r w:rsidRPr="001E1813">
              <w:t>Высшее образование, ученая степень кандидата (доктора) наук и стаж научно-педагогической работы не менее 3 лет или ученое звание доцента (старшего научного сотрудника)</w:t>
            </w:r>
            <w:r>
              <w:t>;</w:t>
            </w:r>
          </w:p>
          <w:p w:rsidR="006368C2" w:rsidRDefault="006368C2" w:rsidP="002627D7">
            <w:pPr>
              <w:tabs>
                <w:tab w:val="left" w:pos="0"/>
                <w:tab w:val="left" w:pos="567"/>
              </w:tabs>
              <w:jc w:val="both"/>
            </w:pPr>
            <w:r>
              <w:t xml:space="preserve">3. </w:t>
            </w:r>
            <w:r w:rsidRPr="001E1813">
              <w:t>Высшее образование и стаж работы в образовательном учреждении не менее 1 года</w:t>
            </w:r>
            <w:r>
              <w:t>;</w:t>
            </w:r>
          </w:p>
          <w:p w:rsidR="006368C2" w:rsidRPr="008366C8" w:rsidRDefault="006368C2" w:rsidP="002627D7">
            <w:pPr>
              <w:tabs>
                <w:tab w:val="left" w:pos="0"/>
                <w:tab w:val="left" w:pos="567"/>
              </w:tabs>
              <w:jc w:val="both"/>
            </w:pPr>
            <w:r>
              <w:t xml:space="preserve">4. </w:t>
            </w:r>
            <w:r w:rsidRPr="001E1813">
              <w:t>Высшее образование, наличие ученой степени и ученого звания</w:t>
            </w:r>
            <w:r>
              <w:t>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lastRenderedPageBreak/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560A06" w:rsidTr="006368C2">
        <w:tc>
          <w:tcPr>
            <w:tcW w:w="988" w:type="dxa"/>
          </w:tcPr>
          <w:p w:rsidR="006368C2" w:rsidRPr="00560A06" w:rsidRDefault="006368C2" w:rsidP="008160BB">
            <w:pPr>
              <w:jc w:val="center"/>
            </w:pPr>
            <w:r>
              <w:lastRenderedPageBreak/>
              <w:t>6</w:t>
            </w:r>
          </w:p>
        </w:tc>
        <w:tc>
          <w:tcPr>
            <w:tcW w:w="6411" w:type="dxa"/>
          </w:tcPr>
          <w:p w:rsidR="006368C2" w:rsidRDefault="006368C2" w:rsidP="000D1916">
            <w:pPr>
              <w:tabs>
                <w:tab w:val="left" w:pos="0"/>
                <w:tab w:val="left" w:pos="567"/>
              </w:tabs>
              <w:jc w:val="both"/>
            </w:pPr>
            <w:r>
              <w:t>Какие лица не допускаются к педагогической деятельности в образовательных учреждениях высшего образования:</w:t>
            </w:r>
          </w:p>
          <w:p w:rsidR="006368C2" w:rsidRDefault="006368C2" w:rsidP="000D1916">
            <w:pPr>
              <w:tabs>
                <w:tab w:val="left" w:pos="0"/>
                <w:tab w:val="left" w:pos="567"/>
              </w:tabs>
              <w:jc w:val="both"/>
            </w:pPr>
            <w:r>
              <w:rPr>
                <w:color w:val="000000"/>
              </w:rPr>
              <w:t xml:space="preserve">1. </w:t>
            </w:r>
            <w:r>
              <w:t>Л</w:t>
            </w:r>
            <w:r w:rsidRPr="009F3874">
              <w:t>ишенные права заниматься педагогической деятельностью в соответствии с вступившим в законную силу приговором суда</w:t>
            </w:r>
            <w:r>
              <w:t>;</w:t>
            </w:r>
          </w:p>
          <w:p w:rsidR="006368C2" w:rsidRDefault="006368C2" w:rsidP="000D1916">
            <w:pPr>
              <w:tabs>
                <w:tab w:val="left" w:pos="0"/>
                <w:tab w:val="left" w:pos="567"/>
              </w:tabs>
              <w:jc w:val="both"/>
            </w:pPr>
            <w:r>
              <w:rPr>
                <w:color w:val="000000"/>
              </w:rPr>
              <w:t>2. И</w:t>
            </w:r>
            <w:r w:rsidRPr="009F3874">
              <w:t>меющие или имевшие судимость, подвергавшиеся уголовному преследованию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</w:t>
            </w:r>
            <w:r>
              <w:t>;</w:t>
            </w:r>
          </w:p>
          <w:p w:rsidR="006368C2" w:rsidRDefault="006368C2" w:rsidP="000D1916">
            <w:pPr>
              <w:tabs>
                <w:tab w:val="left" w:pos="0"/>
                <w:tab w:val="left" w:pos="567"/>
              </w:tabs>
              <w:jc w:val="both"/>
            </w:pPr>
            <w:r>
              <w:rPr>
                <w:color w:val="000000"/>
              </w:rPr>
              <w:t xml:space="preserve">3. </w:t>
            </w:r>
            <w:r>
              <w:t>П</w:t>
            </w:r>
            <w:r w:rsidRPr="009F3874">
              <w:t>ризнанные недееспособными в установленном федеральным законом порядке</w:t>
            </w:r>
            <w:r>
              <w:t>;</w:t>
            </w:r>
          </w:p>
          <w:p w:rsidR="006368C2" w:rsidRDefault="006368C2" w:rsidP="000D1916">
            <w:pPr>
              <w:tabs>
                <w:tab w:val="left" w:pos="0"/>
                <w:tab w:val="left" w:pos="567"/>
              </w:tabs>
              <w:jc w:val="both"/>
            </w:pPr>
            <w:r>
              <w:rPr>
                <w:color w:val="000000"/>
              </w:rPr>
              <w:t>4. Н</w:t>
            </w:r>
            <w:r>
              <w:t xml:space="preserve">е выполняющие </w:t>
            </w:r>
            <w:r w:rsidRPr="009F3874">
              <w:t>правила по охране труда и пожарной безопасности</w:t>
            </w:r>
            <w:r>
              <w:t>;</w:t>
            </w:r>
          </w:p>
          <w:p w:rsidR="006368C2" w:rsidRDefault="006368C2" w:rsidP="000D1916">
            <w:pPr>
              <w:tabs>
                <w:tab w:val="left" w:pos="0"/>
                <w:tab w:val="left" w:pos="567"/>
              </w:tabs>
              <w:jc w:val="both"/>
            </w:pPr>
            <w:r>
              <w:rPr>
                <w:color w:val="000000"/>
              </w:rPr>
              <w:t>5. Н</w:t>
            </w:r>
            <w:r>
              <w:t>е имеющие ученой степени и(или) ученого звания;</w:t>
            </w:r>
          </w:p>
          <w:p w:rsidR="006368C2" w:rsidRPr="00560A06" w:rsidRDefault="006368C2" w:rsidP="000D1916">
            <w:pPr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6. И</w:t>
            </w:r>
            <w:r w:rsidRPr="009F3874">
              <w:t>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</w:t>
            </w:r>
            <w:r>
              <w:t>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560A06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7</w:t>
            </w:r>
          </w:p>
        </w:tc>
        <w:tc>
          <w:tcPr>
            <w:tcW w:w="6411" w:type="dxa"/>
          </w:tcPr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Нормативы (в часах) на какие виды работ определяют суммарную учебную нагрузку кафедры и штат на учебный год: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>1. П</w:t>
            </w:r>
            <w:r>
              <w:t>роведение учебных занятий, консультаций, прием зачетов и экзаменов;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2. </w:t>
            </w:r>
            <w:r>
              <w:t>Разработка учебно-методических материалов по дисциплинам кафедры;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>3. Р</w:t>
            </w:r>
            <w:r w:rsidRPr="004F30E2">
              <w:t>уководство ВКР</w:t>
            </w:r>
            <w:r>
              <w:t>,</w:t>
            </w:r>
            <w:r w:rsidRPr="004F30E2">
              <w:t xml:space="preserve"> практиками, аспирантами, руководство кафедрой</w:t>
            </w:r>
            <w:r>
              <w:t>;</w:t>
            </w:r>
          </w:p>
          <w:p w:rsidR="006368C2" w:rsidRPr="008366C8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4. Н</w:t>
            </w:r>
            <w:r>
              <w:t>аучно-исследовательская и организационно-методическая работа?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560A06" w:rsidTr="006368C2">
        <w:tc>
          <w:tcPr>
            <w:tcW w:w="988" w:type="dxa"/>
          </w:tcPr>
          <w:p w:rsidR="006368C2" w:rsidRPr="00560A06" w:rsidRDefault="006368C2" w:rsidP="008160BB">
            <w:pPr>
              <w:jc w:val="center"/>
            </w:pPr>
            <w:r>
              <w:t>8</w:t>
            </w:r>
          </w:p>
        </w:tc>
        <w:tc>
          <w:tcPr>
            <w:tcW w:w="6411" w:type="dxa"/>
          </w:tcPr>
          <w:p w:rsidR="006368C2" w:rsidRPr="00443BAA" w:rsidRDefault="006368C2" w:rsidP="008160BB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У</w:t>
            </w:r>
            <w:r w:rsidRPr="004C6A84">
              <w:t>чебн</w:t>
            </w:r>
            <w:r>
              <w:t>ая</w:t>
            </w:r>
            <w:r w:rsidRPr="004C6A84">
              <w:t xml:space="preserve"> работ</w:t>
            </w:r>
            <w:r>
              <w:t>а преподавателя университета в о</w:t>
            </w:r>
            <w:r w:rsidRPr="004F30E2">
              <w:t>бщ</w:t>
            </w:r>
            <w:r>
              <w:t>ем</w:t>
            </w:r>
            <w:r w:rsidRPr="004F30E2">
              <w:t xml:space="preserve"> ресурс</w:t>
            </w:r>
            <w:r>
              <w:t>е</w:t>
            </w:r>
            <w:r w:rsidRPr="004F30E2">
              <w:t xml:space="preserve"> рабочего времени на учебный год </w:t>
            </w:r>
            <w:r>
              <w:t>должна занимать не более ….. часов.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560A06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9</w:t>
            </w:r>
          </w:p>
        </w:tc>
        <w:tc>
          <w:tcPr>
            <w:tcW w:w="6411" w:type="dxa"/>
          </w:tcPr>
          <w:p w:rsidR="006368C2" w:rsidRPr="008366C8" w:rsidRDefault="006368C2" w:rsidP="008160B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Проведение консультаций, в т.ч. перед экзаменом, относится к виду работ преподавателя университета «…….  работа».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10</w:t>
            </w:r>
          </w:p>
        </w:tc>
        <w:tc>
          <w:tcPr>
            <w:tcW w:w="6411" w:type="dxa"/>
          </w:tcPr>
          <w:p w:rsidR="006368C2" w:rsidRPr="008366C8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Прохождение преподавателем повышения квалификации относится к виду работ преподавателя университета «…….  работа».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11</w:t>
            </w:r>
          </w:p>
        </w:tc>
        <w:tc>
          <w:tcPr>
            <w:tcW w:w="6411" w:type="dxa"/>
          </w:tcPr>
          <w:p w:rsidR="006368C2" w:rsidRPr="008366C8" w:rsidRDefault="006368C2" w:rsidP="008160B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 xml:space="preserve"> Написание и издание учебников и учебных пособий относится к виду работ преподавателя университета «…….  работа».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12</w:t>
            </w:r>
          </w:p>
        </w:tc>
        <w:tc>
          <w:tcPr>
            <w:tcW w:w="6411" w:type="dxa"/>
          </w:tcPr>
          <w:p w:rsidR="006368C2" w:rsidRPr="008366C8" w:rsidRDefault="006368C2" w:rsidP="008160B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 xml:space="preserve"> Подготовка и проведение профориентационных мероприятий относится к виду работ преподавателя университета «…….  работа».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13</w:t>
            </w:r>
          </w:p>
        </w:tc>
        <w:tc>
          <w:tcPr>
            <w:tcW w:w="6411" w:type="dxa"/>
          </w:tcPr>
          <w:p w:rsidR="006368C2" w:rsidRPr="008366C8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Руководство учебной, производственной, научно-исследовательской, педагогической, преддипломной практиками относится к виду работ преподавателя университета «…….  работа».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14</w:t>
            </w:r>
          </w:p>
        </w:tc>
        <w:tc>
          <w:tcPr>
            <w:tcW w:w="6411" w:type="dxa"/>
          </w:tcPr>
          <w:p w:rsidR="006368C2" w:rsidRPr="00443BAA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Рецензирование выпускных квалификационных работ специалистов и магистров относится к виду работ преподавателя университета «…….  работа».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15</w:t>
            </w:r>
          </w:p>
        </w:tc>
        <w:tc>
          <w:tcPr>
            <w:tcW w:w="6411" w:type="dxa"/>
          </w:tcPr>
          <w:p w:rsidR="006368C2" w:rsidRPr="008366C8" w:rsidRDefault="006368C2" w:rsidP="00EB75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Разработка фондов оценочных средств, методических материалов, определяющих процедуры оценивания знаний, умений, навыков относится к виду работ преподавателя университета «…….  работа».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16</w:t>
            </w:r>
          </w:p>
        </w:tc>
        <w:tc>
          <w:tcPr>
            <w:tcW w:w="6411" w:type="dxa"/>
          </w:tcPr>
          <w:p w:rsidR="006368C2" w:rsidRPr="008366C8" w:rsidRDefault="006368C2" w:rsidP="0099672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 количестве студентов более ……. учебная группа при проведении лабораторных занятий разбивается на подгруппы. 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17</w:t>
            </w:r>
          </w:p>
        </w:tc>
        <w:tc>
          <w:tcPr>
            <w:tcW w:w="6411" w:type="dxa"/>
          </w:tcPr>
          <w:p w:rsidR="006368C2" w:rsidRDefault="006368C2" w:rsidP="00DC0D0A">
            <w:pPr>
              <w:jc w:val="both"/>
            </w:pPr>
            <w:r>
              <w:t xml:space="preserve">Трудовой договор с преподавателем предусматривает </w:t>
            </w:r>
            <w:r w:rsidRPr="00F46068">
              <w:t xml:space="preserve">возможность получать надбавки к должностному окладу </w:t>
            </w:r>
            <w:r>
              <w:t>з</w:t>
            </w:r>
            <w:r w:rsidRPr="00F46068">
              <w:t xml:space="preserve">а отдельные достижения или </w:t>
            </w:r>
            <w:r w:rsidRPr="00F46068">
              <w:lastRenderedPageBreak/>
              <w:t>качественное выполнение отдельных видов работ, поручений.</w:t>
            </w:r>
            <w:r>
              <w:t xml:space="preserve"> Как в БГТУ «ВОЕНМЕХ» называется такой трудовой договор:</w:t>
            </w:r>
          </w:p>
          <w:p w:rsidR="006368C2" w:rsidRDefault="006368C2" w:rsidP="00DC0D0A">
            <w:pPr>
              <w:jc w:val="both"/>
            </w:pPr>
            <w:r>
              <w:t>1. Эффективный контракт;</w:t>
            </w:r>
          </w:p>
          <w:p w:rsidR="006368C2" w:rsidRDefault="006368C2" w:rsidP="00DC0D0A">
            <w:pPr>
              <w:jc w:val="both"/>
            </w:pPr>
            <w:r>
              <w:t>2. Дополнительное соглашение к трудовому договору;</w:t>
            </w:r>
          </w:p>
          <w:p w:rsidR="006368C2" w:rsidRDefault="006368C2" w:rsidP="00DC0D0A">
            <w:pPr>
              <w:jc w:val="both"/>
            </w:pPr>
            <w:r>
              <w:t>3. Договор о работе по совместительству;</w:t>
            </w:r>
          </w:p>
          <w:p w:rsidR="006368C2" w:rsidRPr="008366C8" w:rsidRDefault="006368C2" w:rsidP="00DC0D0A">
            <w:pPr>
              <w:jc w:val="both"/>
              <w:rPr>
                <w:color w:val="000000"/>
              </w:rPr>
            </w:pPr>
            <w:r>
              <w:t>4. Договор о совмещении работ?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lastRenderedPageBreak/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lastRenderedPageBreak/>
              <w:t>18</w:t>
            </w:r>
          </w:p>
        </w:tc>
        <w:tc>
          <w:tcPr>
            <w:tcW w:w="6411" w:type="dxa"/>
          </w:tcPr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Какой тип учебной практики не предусматривает ФГОС ВО направлению 15.04.03 Прикладная механика: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 Ознакомительная практика;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2. Педагогическая практика;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 Научно-исследовательская работа;</w:t>
            </w:r>
          </w:p>
          <w:p w:rsidR="006368C2" w:rsidRPr="008366C8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4. Учебно-технологическая практика?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19</w:t>
            </w:r>
          </w:p>
        </w:tc>
        <w:tc>
          <w:tcPr>
            <w:tcW w:w="6411" w:type="dxa"/>
          </w:tcPr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Какой тип производственной практики не предусматривает ФГОС ВО направлению 15.04.03 Прикладная механика: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1. </w:t>
            </w:r>
            <w:r>
              <w:t>Технологическая (проектно-технологическая) практика;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2. Эксплуатационная практика;</w:t>
            </w:r>
          </w:p>
          <w:p w:rsidR="006368C2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 Научно-исследовательская работа;</w:t>
            </w:r>
          </w:p>
          <w:p w:rsidR="006368C2" w:rsidRPr="008366C8" w:rsidRDefault="006368C2" w:rsidP="008160B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4. Преддипломная практика.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</w:tcPr>
          <w:p w:rsidR="006368C2" w:rsidRPr="008366C8" w:rsidRDefault="006368C2" w:rsidP="008160BB">
            <w:pPr>
              <w:jc w:val="center"/>
            </w:pPr>
            <w:r>
              <w:t>20</w:t>
            </w:r>
          </w:p>
        </w:tc>
        <w:tc>
          <w:tcPr>
            <w:tcW w:w="6411" w:type="dxa"/>
          </w:tcPr>
          <w:p w:rsidR="006368C2" w:rsidRPr="008366C8" w:rsidRDefault="006368C2" w:rsidP="008160B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t>Выпускник направления 15.04.03 Прикладная механика согласно ФГОС ВО должен обладать …….</w:t>
            </w:r>
            <w:proofErr w:type="gramStart"/>
            <w:r>
              <w:t xml:space="preserve"> ,</w:t>
            </w:r>
            <w:proofErr w:type="gramEnd"/>
            <w:r>
              <w:t xml:space="preserve"> ……… и ……….. компетенциями.</w:t>
            </w:r>
          </w:p>
        </w:tc>
        <w:tc>
          <w:tcPr>
            <w:tcW w:w="1283" w:type="dxa"/>
          </w:tcPr>
          <w:p w:rsidR="006368C2" w:rsidRPr="008160BB" w:rsidRDefault="006368C2" w:rsidP="008160BB">
            <w:pPr>
              <w:jc w:val="center"/>
              <w:rPr>
                <w:bCs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</w:tcPr>
          <w:p w:rsidR="006368C2" w:rsidRPr="008366C8" w:rsidRDefault="006368C2" w:rsidP="008160BB">
            <w:pPr>
              <w:jc w:val="center"/>
            </w:pPr>
            <w:r>
              <w:t>1</w:t>
            </w:r>
          </w:p>
        </w:tc>
      </w:tr>
      <w:tr w:rsidR="006368C2" w:rsidRPr="008366C8" w:rsidTr="006368C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8366C8" w:rsidRDefault="006368C2" w:rsidP="00EB34A0">
            <w:pPr>
              <w:jc w:val="center"/>
            </w:pPr>
            <w:r>
              <w:t>21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EB34A0" w:rsidRDefault="006368C2" w:rsidP="00053DC6">
            <w:pPr>
              <w:tabs>
                <w:tab w:val="left" w:pos="7230"/>
              </w:tabs>
              <w:jc w:val="both"/>
            </w:pPr>
            <w:r>
              <w:t xml:space="preserve">Напишите, какие знания, полученные при изучении дисциплины «Основы законодательства в сфере образования», позволят Вам </w:t>
            </w:r>
            <w:r w:rsidRPr="00EB34A0">
              <w:rPr>
                <w:color w:val="000000"/>
              </w:rPr>
              <w:t>принимать непосредственное участие в учебной и учебно-методической работе кафедр</w:t>
            </w:r>
            <w:r>
              <w:rPr>
                <w:color w:val="000000"/>
              </w:rPr>
              <w:t>ы</w:t>
            </w:r>
            <w:r w:rsidRPr="00EB34A0">
              <w:rPr>
                <w:color w:val="000000"/>
              </w:rPr>
              <w:t xml:space="preserve"> и других учебных подразделений</w:t>
            </w:r>
            <w:r>
              <w:rPr>
                <w:color w:val="000000"/>
              </w:rPr>
              <w:t xml:space="preserve"> университета.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EB34A0" w:rsidRDefault="006368C2" w:rsidP="00053DC6">
            <w:pPr>
              <w:jc w:val="center"/>
              <w:rPr>
                <w:bCs/>
                <w:sz w:val="24"/>
                <w:szCs w:val="24"/>
              </w:rPr>
            </w:pPr>
            <w:r w:rsidRPr="008160BB">
              <w:rPr>
                <w:bCs/>
                <w:sz w:val="24"/>
                <w:szCs w:val="24"/>
              </w:rPr>
              <w:t>ПСК-5.04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C2" w:rsidRPr="008366C8" w:rsidRDefault="006368C2" w:rsidP="00053DC6">
            <w:pPr>
              <w:jc w:val="center"/>
            </w:pPr>
            <w:r>
              <w:t>5</w:t>
            </w:r>
          </w:p>
        </w:tc>
      </w:tr>
    </w:tbl>
    <w:p w:rsidR="003F7D3F" w:rsidRDefault="003F7D3F" w:rsidP="00E4062E">
      <w:pPr>
        <w:jc w:val="both"/>
        <w:rPr>
          <w:i/>
          <w:iCs/>
        </w:rPr>
      </w:pPr>
    </w:p>
    <w:sectPr w:rsidR="003F7D3F" w:rsidSect="00636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62E" w:rsidRDefault="00E4062E" w:rsidP="00E4062E">
      <w:r>
        <w:separator/>
      </w:r>
    </w:p>
  </w:endnote>
  <w:endnote w:type="continuationSeparator" w:id="0">
    <w:p w:rsidR="00E4062E" w:rsidRDefault="00E4062E" w:rsidP="00E4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42B" w:rsidRDefault="006368C2">
    <w:pPr>
      <w:pStyle w:val="aa"/>
      <w:jc w:val="right"/>
    </w:pPr>
  </w:p>
  <w:p w:rsidR="008B342B" w:rsidRDefault="006368C2">
    <w:pPr>
      <w:pStyle w:val="aa"/>
    </w:pPr>
  </w:p>
  <w:p w:rsidR="008B342B" w:rsidRDefault="006368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62E" w:rsidRDefault="00E4062E" w:rsidP="00E4062E">
      <w:r>
        <w:separator/>
      </w:r>
    </w:p>
  </w:footnote>
  <w:footnote w:type="continuationSeparator" w:id="0">
    <w:p w:rsidR="00E4062E" w:rsidRDefault="00E4062E" w:rsidP="00E40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42B" w:rsidRDefault="006368C2" w:rsidP="008D3D92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E617C7"/>
    <w:multiLevelType w:val="hybridMultilevel"/>
    <w:tmpl w:val="CF22E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951C4"/>
    <w:multiLevelType w:val="multilevel"/>
    <w:tmpl w:val="15ACBA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9"/>
  </w:num>
  <w:num w:numId="19">
    <w:abstractNumId w:val="0"/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44A"/>
    <w:rsid w:val="00015EF1"/>
    <w:rsid w:val="0002609D"/>
    <w:rsid w:val="00041053"/>
    <w:rsid w:val="0004344A"/>
    <w:rsid w:val="000762D5"/>
    <w:rsid w:val="000775E6"/>
    <w:rsid w:val="000D1916"/>
    <w:rsid w:val="000F2C89"/>
    <w:rsid w:val="001174BF"/>
    <w:rsid w:val="00127BA3"/>
    <w:rsid w:val="00135401"/>
    <w:rsid w:val="001B05BA"/>
    <w:rsid w:val="001C73CF"/>
    <w:rsid w:val="001F03A1"/>
    <w:rsid w:val="001F3A64"/>
    <w:rsid w:val="00212E83"/>
    <w:rsid w:val="00216F5C"/>
    <w:rsid w:val="002627D7"/>
    <w:rsid w:val="00263FE8"/>
    <w:rsid w:val="00266282"/>
    <w:rsid w:val="00277DC8"/>
    <w:rsid w:val="00281752"/>
    <w:rsid w:val="00291151"/>
    <w:rsid w:val="00295E45"/>
    <w:rsid w:val="0032714F"/>
    <w:rsid w:val="003860FC"/>
    <w:rsid w:val="003B2066"/>
    <w:rsid w:val="003B2623"/>
    <w:rsid w:val="003E1224"/>
    <w:rsid w:val="003F7D3F"/>
    <w:rsid w:val="004269C0"/>
    <w:rsid w:val="00430D07"/>
    <w:rsid w:val="00437AD9"/>
    <w:rsid w:val="00443BAA"/>
    <w:rsid w:val="00452B0A"/>
    <w:rsid w:val="00475D15"/>
    <w:rsid w:val="004B606E"/>
    <w:rsid w:val="004C0EA7"/>
    <w:rsid w:val="00547FAE"/>
    <w:rsid w:val="00560A06"/>
    <w:rsid w:val="005B59D7"/>
    <w:rsid w:val="006012F9"/>
    <w:rsid w:val="00614801"/>
    <w:rsid w:val="006368C2"/>
    <w:rsid w:val="0065127D"/>
    <w:rsid w:val="00670C89"/>
    <w:rsid w:val="006B0759"/>
    <w:rsid w:val="006B2DB7"/>
    <w:rsid w:val="006C6EE0"/>
    <w:rsid w:val="006D271B"/>
    <w:rsid w:val="00734E37"/>
    <w:rsid w:val="00752F38"/>
    <w:rsid w:val="007B3921"/>
    <w:rsid w:val="007C42D3"/>
    <w:rsid w:val="007D3F53"/>
    <w:rsid w:val="007F09CF"/>
    <w:rsid w:val="00811FCE"/>
    <w:rsid w:val="008160BB"/>
    <w:rsid w:val="008366C8"/>
    <w:rsid w:val="00863412"/>
    <w:rsid w:val="0087326F"/>
    <w:rsid w:val="008D641F"/>
    <w:rsid w:val="008E1E8E"/>
    <w:rsid w:val="008E1FF5"/>
    <w:rsid w:val="0091459C"/>
    <w:rsid w:val="009239AC"/>
    <w:rsid w:val="00996728"/>
    <w:rsid w:val="00997350"/>
    <w:rsid w:val="009A7A1A"/>
    <w:rsid w:val="009C2EC6"/>
    <w:rsid w:val="009F0D92"/>
    <w:rsid w:val="00AA67F0"/>
    <w:rsid w:val="00AD3878"/>
    <w:rsid w:val="00AE3F57"/>
    <w:rsid w:val="00AE5C75"/>
    <w:rsid w:val="00AE6F17"/>
    <w:rsid w:val="00B009C5"/>
    <w:rsid w:val="00B45FAE"/>
    <w:rsid w:val="00B62722"/>
    <w:rsid w:val="00B67952"/>
    <w:rsid w:val="00B70967"/>
    <w:rsid w:val="00C40A06"/>
    <w:rsid w:val="00C63C63"/>
    <w:rsid w:val="00C65BAC"/>
    <w:rsid w:val="00C70C0E"/>
    <w:rsid w:val="00CC5366"/>
    <w:rsid w:val="00D069FA"/>
    <w:rsid w:val="00D16FB3"/>
    <w:rsid w:val="00D24728"/>
    <w:rsid w:val="00DA42AD"/>
    <w:rsid w:val="00DB4B25"/>
    <w:rsid w:val="00DC0D0A"/>
    <w:rsid w:val="00E035A8"/>
    <w:rsid w:val="00E33D8F"/>
    <w:rsid w:val="00E4062E"/>
    <w:rsid w:val="00E8309F"/>
    <w:rsid w:val="00EA3CD8"/>
    <w:rsid w:val="00EB34A0"/>
    <w:rsid w:val="00EB7525"/>
    <w:rsid w:val="00EE286F"/>
    <w:rsid w:val="00F20F92"/>
    <w:rsid w:val="00F347CC"/>
    <w:rsid w:val="00F9669C"/>
    <w:rsid w:val="00FB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EB34A0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E4062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E4062E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E4062E"/>
    <w:pPr>
      <w:tabs>
        <w:tab w:val="center" w:pos="4677"/>
        <w:tab w:val="right" w:pos="9355"/>
      </w:tabs>
      <w:spacing w:line="312" w:lineRule="auto"/>
      <w:ind w:firstLine="709"/>
      <w:jc w:val="both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E4062E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2024-06-18T09:50:00Z</dcterms:created>
  <dcterms:modified xsi:type="dcterms:W3CDTF">2024-06-18T09:50:00Z</dcterms:modified>
</cp:coreProperties>
</file>